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DE5" w:rsidRPr="00701DE5" w:rsidRDefault="00701DE5" w:rsidP="00701DE5">
      <w:pPr>
        <w:rPr>
          <w:rFonts w:ascii="Calibri" w:hAnsi="Calibri"/>
          <w:b/>
          <w:bCs/>
        </w:rPr>
      </w:pPr>
      <w:r w:rsidRPr="00701DE5">
        <w:rPr>
          <w:rFonts w:ascii="Calibri" w:hAnsi="Calibri"/>
          <w:b/>
          <w:bCs/>
        </w:rPr>
        <w:t>EVENTI</w:t>
      </w:r>
    </w:p>
    <w:p w:rsidR="00701DE5" w:rsidRPr="00701DE5" w:rsidRDefault="00701DE5" w:rsidP="00701DE5">
      <w:pPr>
        <w:rPr>
          <w:rFonts w:ascii="Calibri" w:hAnsi="Calibri"/>
          <w:bCs/>
        </w:rPr>
      </w:pPr>
      <w:r w:rsidRPr="00701DE5">
        <w:rPr>
          <w:rFonts w:ascii="Calibri" w:hAnsi="Calibri"/>
          <w:b/>
          <w:bCs/>
          <w:i/>
          <w:iCs/>
        </w:rPr>
        <w:t>2 ottobre</w:t>
      </w:r>
    </w:p>
    <w:p w:rsidR="00701DE5" w:rsidRPr="00701DE5" w:rsidRDefault="00701DE5" w:rsidP="00701DE5">
      <w:pPr>
        <w:rPr>
          <w:rFonts w:ascii="Calibri" w:hAnsi="Calibri"/>
          <w:bCs/>
          <w:u w:val="single"/>
        </w:rPr>
      </w:pPr>
      <w:r w:rsidRPr="00701DE5">
        <w:rPr>
          <w:rFonts w:ascii="Calibri" w:hAnsi="Calibri"/>
          <w:bCs/>
          <w:u w:val="single"/>
        </w:rPr>
        <w:t>h. 21.00_Teatro Lauro Rossi</w:t>
      </w:r>
    </w:p>
    <w:p w:rsidR="00701DE5" w:rsidRPr="00701DE5" w:rsidRDefault="00701DE5" w:rsidP="00701DE5">
      <w:pPr>
        <w:rPr>
          <w:rFonts w:ascii="Calibri" w:hAnsi="Calibri"/>
          <w:b/>
          <w:bCs/>
        </w:rPr>
      </w:pPr>
      <w:r w:rsidRPr="00701DE5">
        <w:rPr>
          <w:rFonts w:ascii="Calibri" w:hAnsi="Calibri"/>
          <w:b/>
          <w:bCs/>
        </w:rPr>
        <w:t xml:space="preserve"> Blessure</w:t>
      </w:r>
    </w:p>
    <w:p w:rsidR="00701DE5" w:rsidRPr="00701DE5" w:rsidRDefault="00701DE5" w:rsidP="00701DE5">
      <w:pPr>
        <w:rPr>
          <w:rFonts w:ascii="Calibri" w:hAnsi="Calibri"/>
          <w:b/>
          <w:bCs/>
        </w:rPr>
      </w:pPr>
    </w:p>
    <w:p w:rsidR="00701DE5" w:rsidRPr="00701DE5" w:rsidRDefault="00701DE5" w:rsidP="00701DE5">
      <w:pPr>
        <w:rPr>
          <w:rFonts w:ascii="Calibri" w:hAnsi="Calibri"/>
          <w:bCs/>
        </w:rPr>
      </w:pPr>
      <w:r w:rsidRPr="00701DE5">
        <w:rPr>
          <w:rFonts w:ascii="Calibri" w:hAnsi="Calibri"/>
          <w:bCs/>
        </w:rPr>
        <w:t>Ideazione e interpretazione: </w:t>
      </w:r>
      <w:r w:rsidRPr="00701DE5">
        <w:rPr>
          <w:rFonts w:ascii="Calibri" w:hAnsi="Calibri"/>
          <w:b/>
          <w:bCs/>
        </w:rPr>
        <w:t>Yann Marussich</w:t>
      </w:r>
      <w:r w:rsidRPr="00701DE5">
        <w:rPr>
          <w:rFonts w:ascii="Calibri" w:hAnsi="Calibri"/>
          <w:b/>
          <w:bCs/>
        </w:rPr>
        <w:br/>
      </w:r>
      <w:r w:rsidRPr="00701DE5">
        <w:rPr>
          <w:rFonts w:ascii="Calibri" w:hAnsi="Calibri"/>
          <w:bCs/>
        </w:rPr>
        <w:t>Musica: </w:t>
      </w:r>
      <w:r w:rsidRPr="00701DE5">
        <w:rPr>
          <w:rFonts w:ascii="Calibri" w:hAnsi="Calibri"/>
          <w:b/>
          <w:bCs/>
        </w:rPr>
        <w:t>Julie Semoroz</w:t>
      </w:r>
    </w:p>
    <w:p w:rsidR="00701DE5" w:rsidRPr="00701DE5" w:rsidRDefault="00701DE5" w:rsidP="00701DE5">
      <w:pPr>
        <w:rPr>
          <w:rFonts w:ascii="Calibri" w:hAnsi="Calibri"/>
          <w:bCs/>
        </w:rPr>
      </w:pPr>
    </w:p>
    <w:p w:rsidR="00701DE5" w:rsidRPr="00701DE5" w:rsidRDefault="00701DE5" w:rsidP="00701DE5">
      <w:pPr>
        <w:rPr>
          <w:rFonts w:ascii="Calibri" w:hAnsi="Calibri"/>
          <w:bCs/>
        </w:rPr>
      </w:pPr>
      <w:r w:rsidRPr="00701DE5">
        <w:rPr>
          <w:rFonts w:ascii="Calibri" w:hAnsi="Calibri"/>
          <w:bCs/>
        </w:rPr>
        <w:t xml:space="preserve">In questa performance l’artista è nudo, disteso su un letto di piume bianche, il fianco trafitto da una freccia. Al centro dello spazio, un divano rosso sembra attenderlo…In un tempo sospeso, indeterminato, Yann Marussich intraprende un lungo viaggio ai confini tra immobibilità e movimento. Attraverso una concentrazione intensa e un’estrema lentezza, la gestualità dolce e impercettibile di Yann Marussich si confonde tra trattenersi e lasciarsi andare. Con </w:t>
      </w:r>
      <w:r w:rsidRPr="00701DE5">
        <w:rPr>
          <w:rFonts w:ascii="Calibri" w:hAnsi="Calibri"/>
          <w:bCs/>
          <w:i/>
        </w:rPr>
        <w:t>Blessure</w:t>
      </w:r>
      <w:r w:rsidRPr="00701DE5">
        <w:rPr>
          <w:rFonts w:ascii="Calibri" w:hAnsi="Calibri"/>
          <w:bCs/>
        </w:rPr>
        <w:t xml:space="preserve"> il performer vuole aprire spazi e regalare tempo allo spettatore, proponendogli un viaggio nelle profondità del suo essere. Un‘introspezione individuale in un’esperienza collettiva.</w:t>
      </w:r>
    </w:p>
    <w:p w:rsidR="00701DE5" w:rsidRPr="00701DE5" w:rsidRDefault="00701DE5" w:rsidP="00701DE5">
      <w:pPr>
        <w:rPr>
          <w:rFonts w:ascii="Calibri" w:hAnsi="Calibri"/>
          <w:bCs/>
        </w:rPr>
      </w:pPr>
    </w:p>
    <w:p w:rsidR="001C2099" w:rsidRDefault="00701DE5" w:rsidP="00701DE5">
      <w:pPr>
        <w:rPr>
          <w:rFonts w:ascii="Calibri" w:hAnsi="Calibri"/>
          <w:bCs/>
        </w:rPr>
      </w:pPr>
      <w:r w:rsidRPr="00701DE5">
        <w:rPr>
          <w:rFonts w:ascii="Calibri" w:hAnsi="Calibri"/>
          <w:bCs/>
        </w:rPr>
        <w:t>‘Quello che cerco in questo momento è qualcosa che non si trova nella quotidiano. Cioè l’immobilità. L’unica immobilità che possiamo vedere è quella dei morti, ma il più delle volte ce la nascondono. Si nasconde la morte. Come diceva Léo Ferré: l’immobilità disturba il nostro secolo’</w:t>
      </w:r>
    </w:p>
    <w:p w:rsidR="001C2099" w:rsidRDefault="001C2099" w:rsidP="00701DE5">
      <w:pPr>
        <w:rPr>
          <w:rFonts w:ascii="Calibri" w:hAnsi="Calibri"/>
          <w:bCs/>
        </w:rPr>
      </w:pPr>
    </w:p>
    <w:p w:rsidR="001C2099" w:rsidRPr="001C2099" w:rsidRDefault="001C2099" w:rsidP="001C2099">
      <w:pPr>
        <w:rPr>
          <w:rFonts w:ascii="Calibri" w:hAnsi="Calibri"/>
          <w:bCs/>
          <w:i/>
        </w:rPr>
      </w:pPr>
      <w:r w:rsidRPr="001C2099">
        <w:rPr>
          <w:rFonts w:ascii="Calibri" w:hAnsi="Calibri"/>
          <w:b/>
          <w:bCs/>
          <w:i/>
        </w:rPr>
        <w:t>Dal 3 al 7 ottobre</w:t>
      </w:r>
    </w:p>
    <w:p w:rsidR="001C2099" w:rsidRPr="001C2099" w:rsidRDefault="001C2099" w:rsidP="001C2099">
      <w:pPr>
        <w:rPr>
          <w:rFonts w:ascii="Calibri" w:hAnsi="Calibri"/>
          <w:bCs/>
          <w:u w:val="single"/>
        </w:rPr>
      </w:pPr>
      <w:r w:rsidRPr="001C2099">
        <w:rPr>
          <w:rFonts w:ascii="Calibri" w:hAnsi="Calibri"/>
          <w:bCs/>
          <w:u w:val="single"/>
        </w:rPr>
        <w:t>h 10/13 + 14/17_Teatro Rebis</w:t>
      </w:r>
    </w:p>
    <w:p w:rsidR="001C2099" w:rsidRPr="001C2099" w:rsidRDefault="001C2099" w:rsidP="001C2099">
      <w:pPr>
        <w:rPr>
          <w:rFonts w:ascii="Calibri" w:hAnsi="Calibri"/>
          <w:b/>
          <w:bCs/>
        </w:rPr>
      </w:pPr>
      <w:r w:rsidRPr="001C2099">
        <w:rPr>
          <w:rFonts w:ascii="Calibri" w:hAnsi="Calibri"/>
          <w:b/>
          <w:bCs/>
        </w:rPr>
        <w:t>Workshop sull’assolo performativo condotto da Yann Marussich</w:t>
      </w:r>
    </w:p>
    <w:p w:rsidR="001C2099" w:rsidRPr="001C2099" w:rsidRDefault="001C2099" w:rsidP="001C2099">
      <w:pPr>
        <w:rPr>
          <w:rFonts w:ascii="Calibri" w:hAnsi="Calibri"/>
          <w:bCs/>
        </w:rPr>
      </w:pPr>
    </w:p>
    <w:p w:rsidR="001C2099" w:rsidRPr="001C2099" w:rsidRDefault="001C2099" w:rsidP="001C2099">
      <w:pPr>
        <w:rPr>
          <w:rFonts w:ascii="Calibri" w:hAnsi="Calibri"/>
          <w:bCs/>
          <w:lang w:val="fr-FR"/>
        </w:rPr>
      </w:pPr>
      <w:r w:rsidRPr="001C2099">
        <w:rPr>
          <w:rFonts w:ascii="Calibri" w:hAnsi="Calibri"/>
          <w:bCs/>
          <w:lang w:val="fr-FR"/>
        </w:rPr>
        <w:t>Lo stage si articolerà intorno alla costruzione drammaturgica e pratica di un assolo di performance, ponendo l’accento in particolare sui limiti del corpo.</w:t>
      </w:r>
    </w:p>
    <w:p w:rsidR="001C2099" w:rsidRPr="001C2099" w:rsidRDefault="001C2099" w:rsidP="001C2099">
      <w:pPr>
        <w:rPr>
          <w:rFonts w:ascii="Calibri" w:hAnsi="Calibri"/>
          <w:bCs/>
          <w:lang w:val="fr-FR"/>
        </w:rPr>
      </w:pPr>
      <w:r w:rsidRPr="001C2099">
        <w:rPr>
          <w:rFonts w:ascii="Calibri" w:hAnsi="Calibri"/>
          <w:bCs/>
          <w:lang w:val="fr-FR"/>
        </w:rPr>
        <w:t>Lo stage è aperto ad attori ed attrici, danzatori e danzatrici, agli studenti di Belle arti e, naturalmente, ai performers.</w:t>
      </w:r>
    </w:p>
    <w:p w:rsidR="001C2099" w:rsidRPr="001C2099" w:rsidRDefault="001C2099" w:rsidP="001C2099">
      <w:pPr>
        <w:rPr>
          <w:rFonts w:ascii="Calibri" w:hAnsi="Calibri"/>
          <w:bCs/>
          <w:lang w:val="fr-FR"/>
        </w:rPr>
      </w:pPr>
      <w:r w:rsidRPr="001C2099">
        <w:rPr>
          <w:rFonts w:ascii="Calibri" w:hAnsi="Calibri"/>
          <w:bCs/>
          <w:lang w:val="fr-FR"/>
        </w:rPr>
        <w:t>E’ richiesta una completa disponibilità.</w:t>
      </w:r>
    </w:p>
    <w:p w:rsidR="001C2099" w:rsidRPr="001C2099" w:rsidRDefault="001C2099" w:rsidP="001C2099">
      <w:pPr>
        <w:rPr>
          <w:rFonts w:ascii="Calibri" w:hAnsi="Calibri"/>
          <w:bCs/>
          <w:lang w:val="fr-FR"/>
        </w:rPr>
      </w:pPr>
      <w:r w:rsidRPr="001C2099">
        <w:rPr>
          <w:rFonts w:ascii="Calibri" w:hAnsi="Calibri"/>
          <w:bCs/>
          <w:lang w:val="fr-FR"/>
        </w:rPr>
        <w:t>« Io considero l’assolo come una disciplina a parte, con le sue proprie regole, le sue proprie costrizioni, è soprattutto una libertà difficile – una lotta continua con se stessi. L’assolo non è la rappresentazione esteriore di un personaggio ma il reale coinvolgimento e messa in scena a distanza della propria vita. L’intera arte dell’assolo tende a rendere universale la propria rappresentazione. Ci sono senza dubbio moltissimi modi d’interpretare l’assolo, nello stage mi baserò sul mio personale percorso »</w:t>
      </w:r>
    </w:p>
    <w:p w:rsidR="001C2099" w:rsidRPr="001C2099" w:rsidRDefault="001C2099" w:rsidP="001C2099">
      <w:pPr>
        <w:rPr>
          <w:rFonts w:ascii="Calibri" w:hAnsi="Calibri"/>
          <w:bCs/>
          <w:lang w:val="fr-FR"/>
        </w:rPr>
      </w:pPr>
    </w:p>
    <w:p w:rsidR="001C2099" w:rsidRPr="001C2099" w:rsidRDefault="001C2099" w:rsidP="001C2099">
      <w:pPr>
        <w:rPr>
          <w:rFonts w:ascii="Calibri" w:hAnsi="Calibri"/>
          <w:bCs/>
        </w:rPr>
      </w:pPr>
      <w:r w:rsidRPr="001C2099">
        <w:rPr>
          <w:rFonts w:ascii="Calibri" w:hAnsi="Calibri"/>
          <w:bCs/>
        </w:rPr>
        <w:t>Svolgimento sintetico dello stage:</w:t>
      </w:r>
    </w:p>
    <w:p w:rsidR="001C2099" w:rsidRPr="001C2099" w:rsidRDefault="001C2099" w:rsidP="001C2099">
      <w:pPr>
        <w:rPr>
          <w:rFonts w:ascii="Calibri" w:hAnsi="Calibri"/>
          <w:bCs/>
        </w:rPr>
      </w:pPr>
      <w:r w:rsidRPr="001C2099">
        <w:rPr>
          <w:rFonts w:ascii="Calibri" w:hAnsi="Calibri"/>
          <w:bCs/>
        </w:rPr>
        <w:t>Mattino:</w:t>
      </w:r>
    </w:p>
    <w:p w:rsidR="001C2099" w:rsidRPr="001C2099" w:rsidRDefault="001C2099" w:rsidP="001C2099">
      <w:pPr>
        <w:rPr>
          <w:rFonts w:ascii="Calibri" w:hAnsi="Calibri"/>
          <w:bCs/>
        </w:rPr>
      </w:pPr>
      <w:r w:rsidRPr="001C2099">
        <w:rPr>
          <w:rFonts w:ascii="Calibri" w:hAnsi="Calibri"/>
          <w:bCs/>
        </w:rPr>
        <w:t>riscaldamento fisico/chi kong/camminate ad occhi chiusi</w:t>
      </w:r>
    </w:p>
    <w:p w:rsidR="001C2099" w:rsidRPr="001C2099" w:rsidRDefault="001C2099" w:rsidP="001C2099">
      <w:pPr>
        <w:rPr>
          <w:rFonts w:ascii="Calibri" w:hAnsi="Calibri"/>
          <w:bCs/>
        </w:rPr>
      </w:pPr>
      <w:r w:rsidRPr="001C2099">
        <w:rPr>
          <w:rFonts w:ascii="Calibri" w:hAnsi="Calibri"/>
          <w:bCs/>
        </w:rPr>
        <w:t>Pomeriggio: lavoro individuale/l’assolo nella performance</w:t>
      </w:r>
    </w:p>
    <w:p w:rsidR="001C2099" w:rsidRPr="001C2099" w:rsidRDefault="001C2099" w:rsidP="001C2099">
      <w:pPr>
        <w:rPr>
          <w:rFonts w:ascii="Calibri" w:hAnsi="Calibri"/>
          <w:bCs/>
        </w:rPr>
      </w:pPr>
    </w:p>
    <w:p w:rsidR="001C2099" w:rsidRPr="001C2099" w:rsidRDefault="001C2099" w:rsidP="001C2099">
      <w:pPr>
        <w:rPr>
          <w:rFonts w:ascii="Calibri" w:hAnsi="Calibri"/>
          <w:bCs/>
        </w:rPr>
      </w:pPr>
      <w:r w:rsidRPr="001C2099">
        <w:rPr>
          <w:rFonts w:ascii="Calibri" w:hAnsi="Calibri"/>
          <w:bCs/>
        </w:rPr>
        <w:lastRenderedPageBreak/>
        <w:t>Il lavoro si svolgerà in diversi luoghi, sia all’interno che all’esterno.</w:t>
      </w:r>
    </w:p>
    <w:p w:rsidR="001C2099" w:rsidRPr="001C2099" w:rsidRDefault="001C2099" w:rsidP="001C2099">
      <w:pPr>
        <w:rPr>
          <w:rFonts w:ascii="Calibri" w:hAnsi="Calibri"/>
          <w:bCs/>
        </w:rPr>
      </w:pPr>
    </w:p>
    <w:p w:rsidR="001C2099" w:rsidRPr="001C2099" w:rsidRDefault="001C2099" w:rsidP="001C2099">
      <w:pPr>
        <w:rPr>
          <w:rFonts w:ascii="Calibri" w:hAnsi="Calibri"/>
          <w:bCs/>
        </w:rPr>
      </w:pPr>
      <w:r w:rsidRPr="001C2099">
        <w:rPr>
          <w:rFonts w:ascii="Calibri" w:hAnsi="Calibri"/>
          <w:bCs/>
        </w:rPr>
        <w:t>In generale la mattina sarà riservata ad un lavoro fisico collettivo, mentre il pomeriggio sarà dedicato soprattutto alle singole specificità creative, con lo scopo di realizzare un assolo.</w:t>
      </w:r>
    </w:p>
    <w:p w:rsidR="00701DE5" w:rsidRPr="00701DE5" w:rsidRDefault="00701DE5" w:rsidP="00701DE5">
      <w:pPr>
        <w:rPr>
          <w:rFonts w:ascii="Calibri" w:hAnsi="Calibri"/>
          <w:b/>
          <w:bCs/>
          <w:i/>
        </w:rPr>
      </w:pPr>
      <w:r w:rsidRPr="00701DE5">
        <w:rPr>
          <w:rFonts w:ascii="Calibri" w:hAnsi="Calibri"/>
          <w:bCs/>
        </w:rPr>
        <w:br/>
      </w:r>
      <w:r w:rsidRPr="00701DE5">
        <w:rPr>
          <w:rFonts w:ascii="Calibri" w:hAnsi="Calibri"/>
          <w:b/>
          <w:bCs/>
          <w:i/>
        </w:rPr>
        <w:t>Dal 3 al 6 ottobre</w:t>
      </w:r>
    </w:p>
    <w:p w:rsidR="00701DE5" w:rsidRPr="00701DE5" w:rsidRDefault="00701DE5" w:rsidP="00701DE5">
      <w:pPr>
        <w:rPr>
          <w:rFonts w:ascii="Calibri" w:hAnsi="Calibri"/>
          <w:bCs/>
          <w:u w:val="single"/>
        </w:rPr>
      </w:pPr>
      <w:r w:rsidRPr="00701DE5">
        <w:rPr>
          <w:rFonts w:ascii="Calibri" w:hAnsi="Calibri"/>
          <w:bCs/>
          <w:u w:val="single"/>
        </w:rPr>
        <w:t>h. 21.30_Ex Mattatoio</w:t>
      </w:r>
    </w:p>
    <w:p w:rsidR="00701DE5" w:rsidRPr="00701DE5" w:rsidRDefault="00701DE5" w:rsidP="00701DE5">
      <w:pPr>
        <w:rPr>
          <w:rFonts w:ascii="Calibri" w:hAnsi="Calibri"/>
          <w:b/>
          <w:bCs/>
        </w:rPr>
      </w:pPr>
      <w:r w:rsidRPr="00701DE5">
        <w:rPr>
          <w:rFonts w:ascii="Calibri" w:hAnsi="Calibri"/>
          <w:b/>
          <w:bCs/>
        </w:rPr>
        <w:t>pozzanghere</w:t>
      </w:r>
    </w:p>
    <w:p w:rsidR="00701DE5" w:rsidRPr="00701DE5" w:rsidRDefault="00701DE5" w:rsidP="00701DE5">
      <w:pPr>
        <w:rPr>
          <w:rFonts w:ascii="Calibri" w:hAnsi="Calibri"/>
          <w:b/>
          <w:bCs/>
        </w:rPr>
      </w:pPr>
    </w:p>
    <w:p w:rsidR="00701DE5" w:rsidRPr="00701DE5" w:rsidRDefault="00701DE5" w:rsidP="00701DE5">
      <w:pPr>
        <w:rPr>
          <w:rFonts w:ascii="Calibri" w:hAnsi="Calibri"/>
          <w:bCs/>
        </w:rPr>
      </w:pPr>
      <w:r w:rsidRPr="00701DE5">
        <w:rPr>
          <w:rFonts w:ascii="Calibri" w:hAnsi="Calibri"/>
          <w:bCs/>
        </w:rPr>
        <w:t>esplorazione di  Frediano Brandetti </w:t>
      </w:r>
    </w:p>
    <w:p w:rsidR="00701DE5" w:rsidRPr="00701DE5" w:rsidRDefault="00701DE5" w:rsidP="00701DE5">
      <w:pPr>
        <w:rPr>
          <w:rFonts w:ascii="Calibri" w:hAnsi="Calibri"/>
          <w:bCs/>
        </w:rPr>
      </w:pPr>
      <w:r w:rsidRPr="00701DE5">
        <w:rPr>
          <w:rFonts w:ascii="Calibri" w:hAnsi="Calibri"/>
          <w:bCs/>
        </w:rPr>
        <w:t>posti limitati. Prenotazione obbligatoria</w:t>
      </w:r>
    </w:p>
    <w:p w:rsidR="00701DE5" w:rsidRPr="00701DE5" w:rsidRDefault="00701DE5" w:rsidP="00701DE5">
      <w:pPr>
        <w:rPr>
          <w:rFonts w:ascii="Calibri" w:hAnsi="Calibri"/>
          <w:bCs/>
        </w:rPr>
      </w:pPr>
    </w:p>
    <w:p w:rsidR="00701DE5" w:rsidRPr="00701DE5" w:rsidRDefault="00701DE5" w:rsidP="00701DE5">
      <w:pPr>
        <w:rPr>
          <w:rFonts w:ascii="Calibri" w:hAnsi="Calibri"/>
          <w:bCs/>
        </w:rPr>
      </w:pPr>
      <w:r w:rsidRPr="00701DE5">
        <w:rPr>
          <w:rFonts w:ascii="Calibri" w:hAnsi="Calibri"/>
          <w:bCs/>
        </w:rPr>
        <w:t>per pozzanghere</w:t>
      </w:r>
    </w:p>
    <w:p w:rsidR="00701DE5" w:rsidRPr="00701DE5" w:rsidRDefault="00701DE5" w:rsidP="00701DE5">
      <w:pPr>
        <w:rPr>
          <w:rFonts w:ascii="Calibri" w:hAnsi="Calibri"/>
          <w:bCs/>
        </w:rPr>
      </w:pPr>
    </w:p>
    <w:p w:rsidR="00701DE5" w:rsidRDefault="00701DE5" w:rsidP="00701DE5">
      <w:pPr>
        <w:rPr>
          <w:rFonts w:ascii="Calibri" w:hAnsi="Calibri"/>
          <w:bCs/>
        </w:rPr>
      </w:pPr>
      <w:r w:rsidRPr="00701DE5">
        <w:rPr>
          <w:rFonts w:ascii="Calibri" w:hAnsi="Calibri"/>
          <w:bCs/>
        </w:rPr>
        <w:t>se mi guardo vedo quello che ero galleggiare</w:t>
      </w:r>
      <w:r w:rsidRPr="00701DE5">
        <w:rPr>
          <w:rFonts w:ascii="Calibri" w:hAnsi="Calibri"/>
          <w:bCs/>
        </w:rPr>
        <w:br/>
        <w:t>memoria galleggiante</w:t>
      </w:r>
      <w:r w:rsidRPr="00701DE5">
        <w:rPr>
          <w:rFonts w:ascii="Calibri" w:hAnsi="Calibri"/>
          <w:bCs/>
        </w:rPr>
        <w:br/>
        <w:t>parola galleggiante</w:t>
      </w:r>
      <w:r w:rsidRPr="00701DE5">
        <w:rPr>
          <w:rFonts w:ascii="Calibri" w:hAnsi="Calibri"/>
          <w:bCs/>
        </w:rPr>
        <w:br/>
        <w:t>attraverso consapevole la distruzione</w:t>
      </w:r>
      <w:r w:rsidRPr="00701DE5">
        <w:rPr>
          <w:rFonts w:ascii="Calibri" w:hAnsi="Calibri"/>
          <w:bCs/>
        </w:rPr>
        <w:br/>
        <w:t>attraverso inconsapevole la costruzione</w:t>
      </w:r>
      <w:r w:rsidRPr="00701DE5">
        <w:rPr>
          <w:rFonts w:ascii="Calibri" w:hAnsi="Calibri"/>
          <w:bCs/>
        </w:rPr>
        <w:br/>
        <w:t>se mi guardo vedo quello che sono galleggiare</w:t>
      </w:r>
    </w:p>
    <w:p w:rsidR="001C2099" w:rsidRDefault="001C2099" w:rsidP="00701DE5">
      <w:pPr>
        <w:rPr>
          <w:rFonts w:ascii="Calibri" w:hAnsi="Calibri"/>
          <w:bCs/>
        </w:rPr>
      </w:pPr>
    </w:p>
    <w:p w:rsidR="00701DE5" w:rsidRPr="00701DE5" w:rsidRDefault="00701DE5" w:rsidP="00701DE5">
      <w:pPr>
        <w:rPr>
          <w:rFonts w:ascii="Calibri" w:hAnsi="Calibri"/>
          <w:b/>
          <w:bCs/>
          <w:i/>
          <w:iCs/>
        </w:rPr>
      </w:pPr>
      <w:r w:rsidRPr="00701DE5">
        <w:rPr>
          <w:rFonts w:ascii="Calibri" w:hAnsi="Calibri"/>
          <w:b/>
          <w:bCs/>
          <w:i/>
          <w:iCs/>
        </w:rPr>
        <w:t>7 ottobre</w:t>
      </w:r>
    </w:p>
    <w:p w:rsidR="00701DE5" w:rsidRPr="00701DE5" w:rsidRDefault="00701DE5" w:rsidP="00701DE5">
      <w:pPr>
        <w:rPr>
          <w:rFonts w:ascii="Calibri" w:hAnsi="Calibri"/>
          <w:bCs/>
          <w:i/>
        </w:rPr>
      </w:pPr>
    </w:p>
    <w:p w:rsidR="00701DE5" w:rsidRPr="00701DE5" w:rsidRDefault="00701DE5" w:rsidP="00701DE5">
      <w:pPr>
        <w:rPr>
          <w:rFonts w:ascii="Calibri" w:hAnsi="Calibri"/>
          <w:bCs/>
          <w:u w:val="single"/>
        </w:rPr>
      </w:pPr>
      <w:r w:rsidRPr="00701DE5">
        <w:rPr>
          <w:rFonts w:ascii="Calibri" w:hAnsi="Calibri"/>
          <w:bCs/>
          <w:u w:val="single"/>
        </w:rPr>
        <w:t>h. 15/20_Sala Castiglioni, Biblioteca Mozzi-Borgetti</w:t>
      </w:r>
    </w:p>
    <w:p w:rsidR="00701DE5" w:rsidRPr="00701DE5" w:rsidRDefault="00701DE5" w:rsidP="00701DE5">
      <w:pPr>
        <w:rPr>
          <w:rFonts w:ascii="Calibri" w:hAnsi="Calibri"/>
          <w:b/>
          <w:bCs/>
        </w:rPr>
      </w:pPr>
      <w:r w:rsidRPr="00701DE5">
        <w:rPr>
          <w:rFonts w:ascii="Calibri" w:hAnsi="Calibri"/>
          <w:b/>
          <w:bCs/>
        </w:rPr>
        <w:t xml:space="preserve">La nota fantasma_raduno nazionale degli artisti della scena. </w:t>
      </w:r>
    </w:p>
    <w:p w:rsidR="00701DE5" w:rsidRPr="00701DE5" w:rsidRDefault="00701DE5" w:rsidP="00701DE5">
      <w:pPr>
        <w:rPr>
          <w:rFonts w:ascii="Calibri" w:hAnsi="Calibri"/>
          <w:bCs/>
        </w:rPr>
      </w:pPr>
    </w:p>
    <w:p w:rsidR="00701DE5" w:rsidRPr="00701DE5" w:rsidRDefault="00701DE5" w:rsidP="00701DE5">
      <w:pPr>
        <w:rPr>
          <w:rFonts w:ascii="Calibri" w:hAnsi="Calibri"/>
          <w:bCs/>
        </w:rPr>
      </w:pPr>
      <w:r w:rsidRPr="00701DE5">
        <w:rPr>
          <w:rFonts w:ascii="Calibri" w:hAnsi="Calibri"/>
          <w:bCs/>
        </w:rPr>
        <w:t xml:space="preserve">Interverranno: </w:t>
      </w:r>
      <w:r w:rsidRPr="00701DE5">
        <w:rPr>
          <w:rFonts w:ascii="Calibri" w:hAnsi="Calibri"/>
          <w:b/>
          <w:bCs/>
        </w:rPr>
        <w:t>Claudio Morganti, Patrizio Esposisto ed Enrico Piergiacomi</w:t>
      </w:r>
      <w:r w:rsidRPr="00701DE5">
        <w:rPr>
          <w:rFonts w:ascii="Calibri" w:hAnsi="Calibri"/>
          <w:bCs/>
        </w:rPr>
        <w:t xml:space="preserve">. </w:t>
      </w:r>
    </w:p>
    <w:p w:rsidR="00701DE5" w:rsidRPr="00701DE5" w:rsidRDefault="00701DE5" w:rsidP="00701DE5">
      <w:pPr>
        <w:rPr>
          <w:rFonts w:ascii="Calibri" w:hAnsi="Calibri"/>
          <w:bCs/>
        </w:rPr>
      </w:pPr>
      <w:r w:rsidRPr="00701DE5">
        <w:rPr>
          <w:rFonts w:ascii="Calibri" w:hAnsi="Calibri"/>
          <w:bCs/>
        </w:rPr>
        <w:t xml:space="preserve">Coordina </w:t>
      </w:r>
      <w:r w:rsidRPr="00701DE5">
        <w:rPr>
          <w:rFonts w:ascii="Calibri" w:hAnsi="Calibri"/>
          <w:b/>
          <w:bCs/>
        </w:rPr>
        <w:t>Attilio Scarpellini</w:t>
      </w:r>
      <w:r w:rsidRPr="00701DE5">
        <w:rPr>
          <w:rFonts w:ascii="Calibri" w:hAnsi="Calibri"/>
          <w:bCs/>
        </w:rPr>
        <w:t xml:space="preserve"> </w:t>
      </w:r>
    </w:p>
    <w:p w:rsidR="00701DE5" w:rsidRPr="00701DE5" w:rsidRDefault="00701DE5" w:rsidP="00701DE5">
      <w:pPr>
        <w:rPr>
          <w:rFonts w:ascii="Calibri" w:hAnsi="Calibri"/>
          <w:bCs/>
        </w:rPr>
      </w:pPr>
    </w:p>
    <w:p w:rsidR="00701DE5" w:rsidRPr="00701DE5" w:rsidRDefault="00701DE5" w:rsidP="00701DE5">
      <w:pPr>
        <w:rPr>
          <w:rFonts w:ascii="Calibri" w:hAnsi="Calibri"/>
          <w:bCs/>
        </w:rPr>
      </w:pPr>
      <w:r w:rsidRPr="00701DE5">
        <w:rPr>
          <w:rFonts w:ascii="Calibri" w:hAnsi="Calibri"/>
          <w:bCs/>
        </w:rPr>
        <w:t>Nel novembre 2011 si tenne a Castiglioncello un raduno di artisti della scena. Un po' da tutta Italia ci riunimmo intorno alle confessioni poetiche di un piccolo gruppo di artisti che possiamo serenamente definire "maestri".</w:t>
      </w:r>
      <w:r w:rsidRPr="00701DE5">
        <w:rPr>
          <w:rFonts w:ascii="Calibri" w:hAnsi="Calibri"/>
          <w:bCs/>
        </w:rPr>
        <w:br/>
        <w:t>Quell'incontro, quel grande "buco nell'acqua" come mi piacque definire, ci confermò una necessità:</w:t>
      </w:r>
      <w:r w:rsidRPr="00701DE5">
        <w:rPr>
          <w:rFonts w:ascii="Calibri" w:hAnsi="Calibri"/>
          <w:bCs/>
        </w:rPr>
        <w:br/>
        <w:t>molti artisti della scena italiana, sentono l'esigenza di condividere alcuni dubbi e domande di ordine poetico e teorico.</w:t>
      </w:r>
      <w:r w:rsidRPr="00701DE5">
        <w:rPr>
          <w:rFonts w:ascii="Calibri" w:hAnsi="Calibri"/>
          <w:bCs/>
        </w:rPr>
        <w:br/>
        <w:t>Sentono il bisogno di addentrarsi in questioni e temi che hanno radice nel profondo della propria arte. Desiderano parlare e sentir parlare del "lavoro" e non tanto delle "condizioni" in cui il lavoro si dibatte.</w:t>
      </w:r>
      <w:r w:rsidRPr="00701DE5">
        <w:rPr>
          <w:rFonts w:ascii="Calibri" w:hAnsi="Calibri"/>
          <w:bCs/>
        </w:rPr>
        <w:br/>
        <w:t xml:space="preserve">Ormai già una trentina d'anni fa, interrogato sul ruolo e la funzione dell' uomo di teatro, Carlo Cecchi ebbe a dire che non è più tempo di attori istintuali, naif, privi di conoscenze teoriche e di un </w:t>
      </w:r>
      <w:r w:rsidRPr="00701DE5">
        <w:rPr>
          <w:rFonts w:ascii="Calibri" w:hAnsi="Calibri"/>
          <w:bCs/>
        </w:rPr>
        <w:lastRenderedPageBreak/>
        <w:t>proprio, consapevole pensiero sul teatro.</w:t>
      </w:r>
      <w:r w:rsidRPr="00701DE5">
        <w:rPr>
          <w:rFonts w:ascii="Calibri" w:hAnsi="Calibri"/>
          <w:bCs/>
        </w:rPr>
        <w:br/>
        <w:t>Sono d'accordo.</w:t>
      </w:r>
      <w:r w:rsidRPr="00701DE5">
        <w:rPr>
          <w:rFonts w:ascii="Calibri" w:hAnsi="Calibri"/>
          <w:bCs/>
        </w:rPr>
        <w:br/>
        <w:t>La formazione di un attore dovrebbe passare attraverso la conoscenza e lo studio di tutto lo scibile umano!</w:t>
      </w:r>
      <w:r w:rsidRPr="00701DE5">
        <w:rPr>
          <w:rFonts w:ascii="Calibri" w:hAnsi="Calibri"/>
          <w:bCs/>
        </w:rPr>
        <w:br/>
        <w:t>E se questo è troppo allora proviamo almeno con la conoscenza della nostra arte.</w:t>
      </w:r>
      <w:r w:rsidRPr="00701DE5">
        <w:rPr>
          <w:rFonts w:ascii="Calibri" w:hAnsi="Calibri"/>
          <w:bCs/>
        </w:rPr>
        <w:br/>
        <w:t>Ma ogni arte andrebbe considerata e indagata in stretta connessione con le altre arti.</w:t>
      </w:r>
      <w:r w:rsidRPr="00701DE5">
        <w:rPr>
          <w:rFonts w:ascii="Calibri" w:hAnsi="Calibri"/>
          <w:bCs/>
        </w:rPr>
        <w:br/>
        <w:t>Sono convinto che l'intelletto sia uno degli strumenti più importanti di cui un attore dispone.</w:t>
      </w:r>
      <w:r w:rsidRPr="00701DE5">
        <w:rPr>
          <w:rFonts w:ascii="Calibri" w:hAnsi="Calibri"/>
          <w:bCs/>
        </w:rPr>
        <w:br/>
        <w:t>Il pensiero va alimentato ed esercitato almeno tanto quanto il corpo.</w:t>
      </w:r>
    </w:p>
    <w:p w:rsidR="00701DE5" w:rsidRPr="00701DE5" w:rsidRDefault="00701DE5" w:rsidP="00701DE5">
      <w:pPr>
        <w:rPr>
          <w:rFonts w:ascii="Calibri" w:hAnsi="Calibri"/>
          <w:bCs/>
        </w:rPr>
      </w:pPr>
    </w:p>
    <w:p w:rsidR="00701DE5" w:rsidRPr="00701DE5" w:rsidRDefault="00701DE5" w:rsidP="00701DE5">
      <w:pPr>
        <w:rPr>
          <w:rFonts w:ascii="Calibri" w:hAnsi="Calibri"/>
          <w:bCs/>
        </w:rPr>
      </w:pPr>
      <w:r w:rsidRPr="00701DE5">
        <w:rPr>
          <w:rFonts w:ascii="Calibri" w:hAnsi="Calibri"/>
          <w:bCs/>
        </w:rPr>
        <w:t>Quest'incontro ha un titolo: la nota fantasma.</w:t>
      </w:r>
    </w:p>
    <w:p w:rsidR="00701DE5" w:rsidRPr="00701DE5" w:rsidRDefault="00701DE5" w:rsidP="00701DE5">
      <w:pPr>
        <w:rPr>
          <w:rFonts w:ascii="Calibri" w:hAnsi="Calibri"/>
          <w:bCs/>
        </w:rPr>
      </w:pPr>
      <w:r w:rsidRPr="00701DE5">
        <w:rPr>
          <w:rFonts w:ascii="Calibri" w:hAnsi="Calibri"/>
          <w:bCs/>
        </w:rPr>
        <w:t>Le note fantasma sono delle note non suonate, delle note mute o morte, segnalate nel pentagramma tra parentesi o con una X, ma anche</w:t>
      </w:r>
      <w:r w:rsidRPr="00701DE5">
        <w:rPr>
          <w:rFonts w:ascii="Calibri" w:hAnsi="Calibri"/>
          <w:b/>
          <w:bCs/>
        </w:rPr>
        <w:t xml:space="preserve">, </w:t>
      </w:r>
      <w:r w:rsidRPr="00701DE5">
        <w:rPr>
          <w:rFonts w:ascii="Calibri" w:hAnsi="Calibri"/>
          <w:bCs/>
        </w:rPr>
        <w:t>in psicoacustica, la somma delle frequenze delle note "reali" e diverse che due strumenti suonano simultaneamente, generando un suono estraneo.</w:t>
      </w:r>
    </w:p>
    <w:p w:rsidR="00701DE5" w:rsidRPr="00701DE5" w:rsidRDefault="00701DE5" w:rsidP="00701DE5">
      <w:pPr>
        <w:rPr>
          <w:rFonts w:ascii="Calibri" w:hAnsi="Calibri"/>
          <w:bCs/>
        </w:rPr>
      </w:pPr>
    </w:p>
    <w:p w:rsidR="00701DE5" w:rsidRPr="00701DE5" w:rsidRDefault="00701DE5" w:rsidP="00701DE5">
      <w:pPr>
        <w:rPr>
          <w:rFonts w:ascii="Calibri" w:hAnsi="Calibri"/>
          <w:bCs/>
        </w:rPr>
      </w:pPr>
      <w:r w:rsidRPr="00701DE5">
        <w:rPr>
          <w:rFonts w:ascii="Calibri" w:hAnsi="Calibri"/>
          <w:bCs/>
        </w:rPr>
        <w:t>Ecco che alcuni artisti si riuniscono nuovamente a Macerata per dar voce al loro pensiero poetico, per rivelare l'intimo del loro fare artistico.</w:t>
      </w:r>
      <w:r w:rsidRPr="00701DE5">
        <w:rPr>
          <w:rFonts w:ascii="Calibri" w:hAnsi="Calibri"/>
          <w:bCs/>
        </w:rPr>
        <w:br/>
        <w:t>Intorno a questi, tutti gli artisti della scena e operatori del settore sono invitati a far quadrato (o cerchio!) per condividere, ascoltare, intervenire.</w:t>
      </w:r>
    </w:p>
    <w:p w:rsidR="00701DE5" w:rsidRPr="00701DE5" w:rsidRDefault="00701DE5" w:rsidP="00701DE5">
      <w:pPr>
        <w:rPr>
          <w:rFonts w:ascii="Calibri" w:hAnsi="Calibri"/>
          <w:bCs/>
        </w:rPr>
      </w:pPr>
    </w:p>
    <w:p w:rsidR="00701DE5" w:rsidRPr="00701DE5" w:rsidRDefault="00701DE5" w:rsidP="00701DE5">
      <w:pPr>
        <w:rPr>
          <w:rFonts w:ascii="Calibri" w:hAnsi="Calibri"/>
          <w:bCs/>
          <w:u w:val="single"/>
        </w:rPr>
      </w:pPr>
      <w:r w:rsidRPr="00701DE5">
        <w:rPr>
          <w:rFonts w:ascii="Calibri" w:hAnsi="Calibri"/>
          <w:bCs/>
          <w:u w:val="single"/>
        </w:rPr>
        <w:t>h. 21.30_ Spazio privato</w:t>
      </w:r>
    </w:p>
    <w:p w:rsidR="00701DE5" w:rsidRPr="00701DE5" w:rsidRDefault="00701DE5" w:rsidP="00701DE5">
      <w:pPr>
        <w:rPr>
          <w:rFonts w:ascii="Calibri" w:hAnsi="Calibri"/>
          <w:b/>
          <w:bCs/>
        </w:rPr>
      </w:pPr>
      <w:r w:rsidRPr="00701DE5">
        <w:rPr>
          <w:rFonts w:ascii="Calibri" w:hAnsi="Calibri"/>
          <w:b/>
          <w:bCs/>
        </w:rPr>
        <w:t>Esterno</w:t>
      </w:r>
    </w:p>
    <w:p w:rsidR="00701DE5" w:rsidRPr="00701DE5" w:rsidRDefault="00701DE5" w:rsidP="00701DE5">
      <w:pPr>
        <w:rPr>
          <w:rFonts w:ascii="Calibri" w:hAnsi="Calibri"/>
          <w:b/>
          <w:bCs/>
        </w:rPr>
      </w:pPr>
      <w:r w:rsidRPr="00701DE5">
        <w:rPr>
          <w:rFonts w:ascii="Calibri" w:hAnsi="Calibri"/>
          <w:bCs/>
        </w:rPr>
        <w:t xml:space="preserve">di </w:t>
      </w:r>
      <w:r w:rsidRPr="00701DE5">
        <w:rPr>
          <w:rFonts w:ascii="Calibri" w:hAnsi="Calibri"/>
          <w:b/>
          <w:bCs/>
        </w:rPr>
        <w:t xml:space="preserve">Patrizio Esposito </w:t>
      </w:r>
    </w:p>
    <w:p w:rsidR="00701DE5" w:rsidRPr="00701DE5" w:rsidRDefault="00701DE5" w:rsidP="00701DE5">
      <w:pPr>
        <w:rPr>
          <w:rFonts w:ascii="Calibri" w:hAnsi="Calibri"/>
          <w:bCs/>
        </w:rPr>
      </w:pPr>
    </w:p>
    <w:p w:rsidR="00701DE5" w:rsidRPr="00701DE5" w:rsidRDefault="00701DE5" w:rsidP="00701DE5">
      <w:pPr>
        <w:rPr>
          <w:rFonts w:ascii="Calibri" w:hAnsi="Calibri"/>
          <w:bCs/>
        </w:rPr>
      </w:pPr>
      <w:r w:rsidRPr="00701DE5">
        <w:rPr>
          <w:rFonts w:ascii="Calibri" w:hAnsi="Calibri"/>
          <w:bCs/>
        </w:rPr>
        <w:t>Le opere saranno pensate e realizzate da  Patrizio Esposito negli spazi prescelti durante un periodo residenziale a Macerata.</w:t>
      </w:r>
    </w:p>
    <w:p w:rsidR="00701DE5" w:rsidRPr="00701DE5" w:rsidRDefault="00701DE5" w:rsidP="00701DE5">
      <w:pPr>
        <w:rPr>
          <w:rFonts w:ascii="Calibri" w:hAnsi="Calibri"/>
          <w:bCs/>
        </w:rPr>
      </w:pPr>
    </w:p>
    <w:p w:rsidR="00701DE5" w:rsidRPr="00701DE5" w:rsidRDefault="00701DE5" w:rsidP="00701DE5">
      <w:pPr>
        <w:rPr>
          <w:rFonts w:ascii="Calibri" w:hAnsi="Calibri"/>
          <w:bCs/>
        </w:rPr>
      </w:pPr>
      <w:r w:rsidRPr="00701DE5">
        <w:rPr>
          <w:rFonts w:ascii="Calibri" w:hAnsi="Calibri"/>
          <w:bCs/>
        </w:rPr>
        <w:t>Ritrovo di fronte al Teatro Rebis, Borgo Peranzoni 113, Villa Potenza.</w:t>
      </w:r>
    </w:p>
    <w:p w:rsidR="00701DE5" w:rsidRPr="00701DE5" w:rsidRDefault="00701DE5" w:rsidP="00701DE5">
      <w:pPr>
        <w:rPr>
          <w:rFonts w:ascii="Calibri" w:hAnsi="Calibri"/>
          <w:bCs/>
        </w:rPr>
      </w:pPr>
      <w:r w:rsidRPr="00701DE5">
        <w:rPr>
          <w:rFonts w:ascii="Calibri" w:hAnsi="Calibri"/>
          <w:bCs/>
        </w:rPr>
        <w:t>Posti limitati. Prenotazione obbligatoria</w:t>
      </w:r>
    </w:p>
    <w:p w:rsidR="00701DE5" w:rsidRPr="00701DE5" w:rsidRDefault="00701DE5" w:rsidP="00701DE5">
      <w:pPr>
        <w:rPr>
          <w:rFonts w:ascii="Calibri" w:hAnsi="Calibri"/>
          <w:bCs/>
        </w:rPr>
      </w:pPr>
    </w:p>
    <w:p w:rsidR="00701DE5" w:rsidRPr="00701DE5" w:rsidRDefault="00701DE5" w:rsidP="00701DE5">
      <w:pPr>
        <w:rPr>
          <w:rFonts w:ascii="Calibri" w:hAnsi="Calibri"/>
          <w:bCs/>
        </w:rPr>
      </w:pPr>
      <w:r w:rsidRPr="00701DE5">
        <w:rPr>
          <w:rFonts w:ascii="Calibri" w:hAnsi="Calibri"/>
          <w:b/>
          <w:bCs/>
          <w:i/>
          <w:iCs/>
        </w:rPr>
        <w:t>8 ottobre</w:t>
      </w:r>
      <w:r w:rsidRPr="00701DE5">
        <w:rPr>
          <w:rFonts w:ascii="Calibri" w:hAnsi="Calibri"/>
          <w:bCs/>
        </w:rPr>
        <w:br/>
      </w:r>
    </w:p>
    <w:p w:rsidR="00701DE5" w:rsidRPr="00701DE5" w:rsidRDefault="00701DE5" w:rsidP="00701DE5">
      <w:pPr>
        <w:rPr>
          <w:rFonts w:ascii="Calibri" w:hAnsi="Calibri"/>
          <w:bCs/>
          <w:u w:val="single"/>
        </w:rPr>
      </w:pPr>
      <w:r w:rsidRPr="00701DE5">
        <w:rPr>
          <w:rFonts w:ascii="Calibri" w:hAnsi="Calibri"/>
          <w:bCs/>
          <w:u w:val="single"/>
        </w:rPr>
        <w:t>h 18.00_Luoghi scelti durante il workshop</w:t>
      </w:r>
    </w:p>
    <w:p w:rsidR="00701DE5" w:rsidRPr="00701DE5" w:rsidRDefault="00701DE5" w:rsidP="00701DE5">
      <w:pPr>
        <w:rPr>
          <w:rFonts w:ascii="Calibri" w:hAnsi="Calibri"/>
          <w:b/>
          <w:bCs/>
        </w:rPr>
      </w:pPr>
      <w:r w:rsidRPr="00701DE5">
        <w:rPr>
          <w:rFonts w:ascii="Calibri" w:hAnsi="Calibri"/>
          <w:b/>
          <w:bCs/>
        </w:rPr>
        <w:t>Performance finale del workshop condotto da Yann Marussich</w:t>
      </w:r>
    </w:p>
    <w:p w:rsidR="00701DE5" w:rsidRPr="00701DE5" w:rsidRDefault="00701DE5" w:rsidP="00701DE5">
      <w:pPr>
        <w:rPr>
          <w:rFonts w:ascii="Calibri" w:hAnsi="Calibri"/>
          <w:b/>
          <w:bCs/>
        </w:rPr>
      </w:pPr>
    </w:p>
    <w:p w:rsidR="00701DE5" w:rsidRPr="00701DE5" w:rsidRDefault="00701DE5" w:rsidP="00701DE5">
      <w:pPr>
        <w:rPr>
          <w:rFonts w:ascii="Calibri" w:hAnsi="Calibri"/>
          <w:bCs/>
        </w:rPr>
      </w:pPr>
      <w:r w:rsidRPr="00701DE5">
        <w:rPr>
          <w:rFonts w:ascii="Calibri" w:hAnsi="Calibri"/>
          <w:bCs/>
        </w:rPr>
        <w:t>Alla fine del workshop, i partecipanti mostreranno, in una prova aperta, lo sviluppo del lavoro svolto sui propri assoli, sotto la guida di Yann Marussich</w:t>
      </w:r>
    </w:p>
    <w:p w:rsidR="00701DE5" w:rsidRPr="00701DE5" w:rsidRDefault="00701DE5" w:rsidP="00701DE5">
      <w:pPr>
        <w:rPr>
          <w:rFonts w:ascii="Calibri" w:hAnsi="Calibri"/>
          <w:b/>
          <w:bCs/>
        </w:rPr>
      </w:pPr>
    </w:p>
    <w:p w:rsidR="00701DE5" w:rsidRPr="00701DE5" w:rsidRDefault="00701DE5" w:rsidP="00701DE5">
      <w:pPr>
        <w:rPr>
          <w:rFonts w:ascii="Calibri" w:hAnsi="Calibri"/>
          <w:bCs/>
        </w:rPr>
      </w:pPr>
      <w:r w:rsidRPr="00701DE5">
        <w:rPr>
          <w:rFonts w:ascii="Calibri" w:hAnsi="Calibri"/>
          <w:bCs/>
          <w:u w:val="single"/>
        </w:rPr>
        <w:t>h 21.30_Spazio privato</w:t>
      </w:r>
    </w:p>
    <w:p w:rsidR="00701DE5" w:rsidRPr="00701DE5" w:rsidRDefault="00701DE5" w:rsidP="00701DE5">
      <w:pPr>
        <w:rPr>
          <w:rFonts w:ascii="Calibri" w:hAnsi="Calibri"/>
          <w:bCs/>
        </w:rPr>
      </w:pPr>
      <w:r w:rsidRPr="00701DE5">
        <w:rPr>
          <w:rFonts w:ascii="Calibri" w:hAnsi="Calibri"/>
          <w:bCs/>
        </w:rPr>
        <w:t>Interno</w:t>
      </w:r>
    </w:p>
    <w:p w:rsidR="00701DE5" w:rsidRPr="00701DE5" w:rsidRDefault="00701DE5" w:rsidP="00701DE5">
      <w:pPr>
        <w:rPr>
          <w:rFonts w:ascii="Calibri" w:hAnsi="Calibri"/>
          <w:bCs/>
        </w:rPr>
      </w:pPr>
      <w:r w:rsidRPr="00701DE5">
        <w:rPr>
          <w:rFonts w:ascii="Calibri" w:hAnsi="Calibri"/>
          <w:bCs/>
        </w:rPr>
        <w:t xml:space="preserve">di </w:t>
      </w:r>
      <w:r w:rsidRPr="00701DE5">
        <w:rPr>
          <w:rFonts w:ascii="Calibri" w:hAnsi="Calibri"/>
          <w:b/>
          <w:bCs/>
        </w:rPr>
        <w:t>Patrizio Esposito</w:t>
      </w:r>
      <w:r w:rsidRPr="00701DE5">
        <w:rPr>
          <w:rFonts w:ascii="Calibri" w:hAnsi="Calibri"/>
          <w:bCs/>
        </w:rPr>
        <w:t xml:space="preserve"> </w:t>
      </w:r>
    </w:p>
    <w:p w:rsidR="00701DE5" w:rsidRPr="00701DE5" w:rsidRDefault="00701DE5" w:rsidP="00701DE5">
      <w:pPr>
        <w:rPr>
          <w:rFonts w:ascii="Calibri" w:hAnsi="Calibri"/>
          <w:bCs/>
        </w:rPr>
      </w:pPr>
    </w:p>
    <w:p w:rsidR="00701DE5" w:rsidRPr="00701DE5" w:rsidRDefault="00701DE5" w:rsidP="00701DE5">
      <w:pPr>
        <w:rPr>
          <w:rFonts w:ascii="Calibri" w:hAnsi="Calibri"/>
          <w:bCs/>
        </w:rPr>
      </w:pPr>
      <w:r w:rsidRPr="00701DE5">
        <w:rPr>
          <w:rFonts w:ascii="Calibri" w:hAnsi="Calibri"/>
          <w:bCs/>
        </w:rPr>
        <w:t>Le opere saranno pensate e realizzate da  Patrizio Esposito negli spazi prescelti durante un periodo residenziale a Macerata.</w:t>
      </w:r>
    </w:p>
    <w:p w:rsidR="00701DE5" w:rsidRPr="00701DE5" w:rsidRDefault="00701DE5" w:rsidP="00701DE5">
      <w:pPr>
        <w:rPr>
          <w:rFonts w:ascii="Calibri" w:hAnsi="Calibri"/>
          <w:bCs/>
        </w:rPr>
      </w:pPr>
      <w:r w:rsidRPr="00701DE5">
        <w:rPr>
          <w:rFonts w:ascii="Calibri" w:hAnsi="Calibri"/>
          <w:bCs/>
        </w:rPr>
        <w:t xml:space="preserve"> </w:t>
      </w:r>
    </w:p>
    <w:p w:rsidR="00701DE5" w:rsidRPr="00701DE5" w:rsidRDefault="00701DE5" w:rsidP="00701DE5">
      <w:pPr>
        <w:rPr>
          <w:rFonts w:ascii="Calibri" w:hAnsi="Calibri"/>
          <w:bCs/>
        </w:rPr>
      </w:pPr>
      <w:r w:rsidRPr="00701DE5">
        <w:rPr>
          <w:rFonts w:ascii="Calibri" w:hAnsi="Calibri"/>
          <w:bCs/>
        </w:rPr>
        <w:t>Ritrovo di fronte allo Sferisterio.</w:t>
      </w:r>
    </w:p>
    <w:p w:rsidR="00701DE5" w:rsidRPr="00701DE5" w:rsidRDefault="00701DE5" w:rsidP="00701DE5">
      <w:pPr>
        <w:rPr>
          <w:rFonts w:ascii="Calibri" w:hAnsi="Calibri"/>
          <w:bCs/>
        </w:rPr>
      </w:pPr>
      <w:r w:rsidRPr="00701DE5">
        <w:rPr>
          <w:rFonts w:ascii="Calibri" w:hAnsi="Calibri"/>
          <w:bCs/>
        </w:rPr>
        <w:t>Pposti limitati. Prenotazione obbligatoria</w:t>
      </w:r>
    </w:p>
    <w:p w:rsidR="00701DE5" w:rsidRPr="00701DE5" w:rsidRDefault="00701DE5" w:rsidP="00701DE5">
      <w:pPr>
        <w:rPr>
          <w:rFonts w:ascii="Calibri" w:hAnsi="Calibri"/>
          <w:b/>
          <w:bCs/>
          <w:i/>
          <w:iCs/>
        </w:rPr>
      </w:pPr>
    </w:p>
    <w:p w:rsidR="00701DE5" w:rsidRPr="00701DE5" w:rsidRDefault="00701DE5" w:rsidP="00701DE5">
      <w:pPr>
        <w:rPr>
          <w:rFonts w:ascii="Calibri" w:hAnsi="Calibri"/>
          <w:b/>
          <w:bCs/>
          <w:i/>
          <w:iCs/>
        </w:rPr>
      </w:pPr>
      <w:r w:rsidRPr="00701DE5">
        <w:rPr>
          <w:rFonts w:ascii="Calibri" w:hAnsi="Calibri"/>
          <w:b/>
          <w:bCs/>
          <w:i/>
          <w:iCs/>
        </w:rPr>
        <w:t>9 ottobre</w:t>
      </w:r>
    </w:p>
    <w:p w:rsidR="00701DE5" w:rsidRPr="00701DE5" w:rsidRDefault="00701DE5" w:rsidP="00701DE5">
      <w:pPr>
        <w:rPr>
          <w:rFonts w:ascii="Calibri" w:hAnsi="Calibri"/>
          <w:bCs/>
        </w:rPr>
      </w:pPr>
    </w:p>
    <w:p w:rsidR="00701DE5" w:rsidRPr="00701DE5" w:rsidRDefault="00701DE5" w:rsidP="00701DE5">
      <w:pPr>
        <w:rPr>
          <w:rFonts w:ascii="Calibri" w:hAnsi="Calibri"/>
          <w:bCs/>
          <w:u w:val="single"/>
        </w:rPr>
      </w:pPr>
      <w:r w:rsidRPr="00701DE5">
        <w:rPr>
          <w:rFonts w:ascii="Calibri" w:hAnsi="Calibri"/>
          <w:bCs/>
          <w:u w:val="single"/>
        </w:rPr>
        <w:t>h 21.30_Ex Mattatoio</w:t>
      </w:r>
    </w:p>
    <w:p w:rsidR="00701DE5" w:rsidRPr="00701DE5" w:rsidRDefault="00701DE5" w:rsidP="00701DE5">
      <w:pPr>
        <w:rPr>
          <w:rFonts w:ascii="Calibri" w:hAnsi="Calibri"/>
          <w:b/>
          <w:bCs/>
        </w:rPr>
      </w:pPr>
      <w:r w:rsidRPr="00701DE5">
        <w:rPr>
          <w:rFonts w:ascii="Calibri" w:hAnsi="Calibri"/>
          <w:b/>
          <w:bCs/>
        </w:rPr>
        <w:t>persone</w:t>
      </w:r>
    </w:p>
    <w:p w:rsidR="00701DE5" w:rsidRPr="00701DE5" w:rsidRDefault="00701DE5" w:rsidP="00701DE5">
      <w:pPr>
        <w:rPr>
          <w:rFonts w:ascii="Calibri" w:hAnsi="Calibri"/>
          <w:bCs/>
        </w:rPr>
      </w:pPr>
      <w:r w:rsidRPr="00701DE5">
        <w:rPr>
          <w:rFonts w:ascii="Calibri" w:hAnsi="Calibri"/>
          <w:bCs/>
        </w:rPr>
        <w:t xml:space="preserve">esplorazione di  </w:t>
      </w:r>
      <w:r w:rsidRPr="00701DE5">
        <w:rPr>
          <w:rFonts w:ascii="Calibri" w:hAnsi="Calibri"/>
          <w:b/>
          <w:bCs/>
        </w:rPr>
        <w:t>Frediano Brandetti</w:t>
      </w:r>
      <w:r w:rsidRPr="00701DE5">
        <w:rPr>
          <w:rFonts w:ascii="Calibri" w:hAnsi="Calibri"/>
          <w:bCs/>
        </w:rPr>
        <w:t> </w:t>
      </w:r>
      <w:r w:rsidRPr="00701DE5">
        <w:rPr>
          <w:rFonts w:ascii="Calibri" w:hAnsi="Calibri"/>
          <w:b/>
          <w:bCs/>
          <w:i/>
          <w:iCs/>
        </w:rPr>
        <w:t xml:space="preserve"> </w:t>
      </w:r>
    </w:p>
    <w:p w:rsidR="00701DE5" w:rsidRPr="00701DE5" w:rsidRDefault="00701DE5" w:rsidP="00701DE5">
      <w:pPr>
        <w:rPr>
          <w:rFonts w:ascii="Calibri" w:hAnsi="Calibri"/>
          <w:bCs/>
        </w:rPr>
      </w:pPr>
      <w:r w:rsidRPr="00701DE5">
        <w:rPr>
          <w:rFonts w:ascii="Calibri" w:hAnsi="Calibri"/>
          <w:bCs/>
        </w:rPr>
        <w:t>per persone</w:t>
      </w:r>
    </w:p>
    <w:p w:rsidR="00701DE5" w:rsidRPr="00701DE5" w:rsidRDefault="00701DE5" w:rsidP="00701DE5">
      <w:pPr>
        <w:rPr>
          <w:rFonts w:ascii="Calibri" w:hAnsi="Calibri"/>
          <w:bCs/>
        </w:rPr>
      </w:pPr>
      <w:r w:rsidRPr="00701DE5">
        <w:rPr>
          <w:rFonts w:ascii="Calibri" w:hAnsi="Calibri"/>
          <w:bCs/>
        </w:rPr>
        <w:t>dove siamo</w:t>
      </w:r>
      <w:r w:rsidRPr="00701DE5">
        <w:rPr>
          <w:rFonts w:ascii="Calibri" w:hAnsi="Calibri"/>
          <w:bCs/>
        </w:rPr>
        <w:br/>
        <w:t>vagare - senz'altro</w:t>
      </w:r>
      <w:r w:rsidRPr="00701DE5">
        <w:rPr>
          <w:rFonts w:ascii="Calibri" w:hAnsi="Calibri"/>
          <w:bCs/>
        </w:rPr>
        <w:br/>
        <w:t>spettatori di sé</w:t>
      </w:r>
      <w:r w:rsidRPr="00701DE5">
        <w:rPr>
          <w:rFonts w:ascii="Calibri" w:hAnsi="Calibri"/>
          <w:bCs/>
        </w:rPr>
        <w:br/>
        <w:t>persone - perse - senza saper d'esserlo</w:t>
      </w:r>
      <w:r w:rsidRPr="00701DE5">
        <w:rPr>
          <w:rFonts w:ascii="Calibri" w:hAnsi="Calibri"/>
          <w:bCs/>
        </w:rPr>
        <w:br/>
        <w:t>persone</w:t>
      </w:r>
      <w:r w:rsidRPr="00701DE5">
        <w:rPr>
          <w:rFonts w:ascii="Calibri" w:hAnsi="Calibri"/>
          <w:bCs/>
        </w:rPr>
        <w:br/>
        <w:t>perse</w:t>
      </w:r>
      <w:r w:rsidRPr="00701DE5">
        <w:rPr>
          <w:rFonts w:ascii="Calibri" w:hAnsi="Calibri"/>
          <w:bCs/>
        </w:rPr>
        <w:br/>
        <w:t>perso’</w:t>
      </w:r>
      <w:r w:rsidRPr="00701DE5">
        <w:rPr>
          <w:rFonts w:ascii="Calibri" w:hAnsi="Calibri"/>
          <w:bCs/>
        </w:rPr>
        <w:br/>
        <w:t>perso</w:t>
      </w:r>
      <w:r w:rsidRPr="00701DE5">
        <w:rPr>
          <w:rFonts w:ascii="Calibri" w:hAnsi="Calibri"/>
          <w:bCs/>
        </w:rPr>
        <w:br/>
        <w:t>pe(r)so</w:t>
      </w:r>
      <w:r w:rsidRPr="00701DE5">
        <w:rPr>
          <w:rFonts w:ascii="Calibri" w:hAnsi="Calibri"/>
          <w:bCs/>
        </w:rPr>
        <w:br/>
        <w:t>     r </w:t>
      </w:r>
      <w:r w:rsidRPr="00701DE5">
        <w:rPr>
          <w:rFonts w:ascii="Calibri" w:hAnsi="Calibri"/>
          <w:bCs/>
        </w:rPr>
        <w:br/>
        <w:t>peso</w:t>
      </w:r>
      <w:r w:rsidRPr="00701DE5">
        <w:rPr>
          <w:rFonts w:ascii="Calibri" w:hAnsi="Calibri"/>
          <w:bCs/>
        </w:rPr>
        <w:br/>
        <w:t>uovo-memoria e lacerazione</w:t>
      </w:r>
      <w:r w:rsidRPr="00701DE5">
        <w:rPr>
          <w:rFonts w:ascii="Calibri" w:hAnsi="Calibri"/>
          <w:bCs/>
        </w:rPr>
        <w:br/>
        <w:t>atto come perdita</w:t>
      </w:r>
      <w:r w:rsidRPr="00701DE5">
        <w:rPr>
          <w:rFonts w:ascii="Calibri" w:hAnsi="Calibri"/>
          <w:bCs/>
        </w:rPr>
        <w:br/>
        <w:t>parola come perdita</w:t>
      </w:r>
      <w:r w:rsidRPr="00701DE5">
        <w:rPr>
          <w:rFonts w:ascii="Calibri" w:hAnsi="Calibri"/>
          <w:bCs/>
        </w:rPr>
        <w:br/>
        <w:t>convivenza della vita con la perdita</w:t>
      </w:r>
      <w:r w:rsidRPr="00701DE5">
        <w:rPr>
          <w:rFonts w:ascii="Calibri" w:hAnsi="Calibri"/>
          <w:bCs/>
        </w:rPr>
        <w:br/>
        <w:t>bilancia di luce e di buio</w:t>
      </w:r>
      <w:r w:rsidRPr="00701DE5">
        <w:rPr>
          <w:rFonts w:ascii="Calibri" w:hAnsi="Calibri"/>
          <w:bCs/>
        </w:rPr>
        <w:br/>
        <w:t>stringere a sé il proprio peso</w:t>
      </w:r>
      <w:r w:rsidRPr="00701DE5">
        <w:rPr>
          <w:rFonts w:ascii="Calibri" w:hAnsi="Calibri"/>
          <w:bCs/>
        </w:rPr>
        <w:br/>
        <w:t>seminare-raccogliere-accogliere la perdita.</w:t>
      </w:r>
    </w:p>
    <w:p w:rsidR="00701DE5" w:rsidRPr="00701DE5" w:rsidRDefault="00701DE5" w:rsidP="00701DE5">
      <w:pPr>
        <w:rPr>
          <w:rFonts w:ascii="Calibri" w:hAnsi="Calibri"/>
          <w:bCs/>
        </w:rPr>
      </w:pPr>
    </w:p>
    <w:p w:rsidR="001C2099" w:rsidRPr="001C2099" w:rsidRDefault="001C2099" w:rsidP="001C2099">
      <w:pPr>
        <w:rPr>
          <w:rFonts w:ascii="Calibri" w:hAnsi="Calibri"/>
          <w:bCs/>
        </w:rPr>
      </w:pPr>
      <w:r w:rsidRPr="001C2099">
        <w:rPr>
          <w:rFonts w:ascii="Calibri" w:hAnsi="Calibri"/>
          <w:b/>
          <w:bCs/>
          <w:i/>
          <w:iCs/>
        </w:rPr>
        <w:t>Dal 10 ottobre all’11 ottobre</w:t>
      </w:r>
    </w:p>
    <w:p w:rsidR="001C2099" w:rsidRPr="001C2099" w:rsidRDefault="001C2099" w:rsidP="001C2099">
      <w:pPr>
        <w:rPr>
          <w:rFonts w:ascii="Calibri" w:hAnsi="Calibri"/>
          <w:bCs/>
          <w:u w:val="single"/>
        </w:rPr>
      </w:pPr>
      <w:r w:rsidRPr="001C2099">
        <w:rPr>
          <w:rFonts w:ascii="Calibri" w:hAnsi="Calibri"/>
          <w:bCs/>
          <w:u w:val="single"/>
        </w:rPr>
        <w:t>h. 15/21 + 10/13 + 14.30/17.30_Teatro Rebis</w:t>
      </w:r>
    </w:p>
    <w:p w:rsidR="001C2099" w:rsidRPr="001C2099" w:rsidRDefault="001C2099" w:rsidP="001C2099">
      <w:pPr>
        <w:rPr>
          <w:rFonts w:ascii="Calibri" w:hAnsi="Calibri"/>
          <w:b/>
          <w:bCs/>
        </w:rPr>
      </w:pPr>
      <w:r w:rsidRPr="001C2099">
        <w:rPr>
          <w:rFonts w:ascii="Calibri" w:hAnsi="Calibri"/>
          <w:b/>
          <w:bCs/>
        </w:rPr>
        <w:t>'Nulla è per me tranne ciò che non è'</w:t>
      </w:r>
      <w:r w:rsidRPr="001C2099">
        <w:rPr>
          <w:rFonts w:ascii="Calibri" w:hAnsi="Calibri"/>
          <w:bCs/>
        </w:rPr>
        <w:t xml:space="preserve">, workshop intensivo sul ‘Macbeth’ di Shakespeare condotto da </w:t>
      </w:r>
      <w:r w:rsidRPr="001C2099">
        <w:rPr>
          <w:rFonts w:ascii="Calibri" w:hAnsi="Calibri"/>
          <w:b/>
          <w:bCs/>
        </w:rPr>
        <w:t>Chiara Guidi (Societas Raffaello Sanzio)</w:t>
      </w:r>
    </w:p>
    <w:p w:rsidR="001C2099" w:rsidRDefault="001C2099" w:rsidP="001C2099">
      <w:pPr>
        <w:rPr>
          <w:rFonts w:ascii="Calibri" w:hAnsi="Calibri"/>
          <w:bCs/>
        </w:rPr>
      </w:pPr>
    </w:p>
    <w:p w:rsidR="001C2099" w:rsidRPr="001C2099" w:rsidRDefault="001C2099" w:rsidP="001C2099">
      <w:pPr>
        <w:rPr>
          <w:rFonts w:ascii="Calibri" w:hAnsi="Calibri"/>
          <w:bCs/>
        </w:rPr>
      </w:pPr>
      <w:r w:rsidRPr="001C2099">
        <w:rPr>
          <w:rFonts w:ascii="Calibri" w:hAnsi="Calibri"/>
          <w:bCs/>
        </w:rPr>
        <w:t xml:space="preserve"> “Nulla e’ per me tranne cio’ che non e’ ”: in Macbeth la parola allude a un modo di vedere la materia, obbligando lo sguardo a percepire anche ciò che non si vede e che, tuttavia, pur senza forma, c’è. Esiste concretamente ma non appare. Lo sguardo dell’attore deve essere capace di coglierlo, e di farlo suonare. Chiara Guidi invita gli attori a dedicare due giornate di laboratorio a </w:t>
      </w:r>
      <w:r w:rsidRPr="001C2099">
        <w:rPr>
          <w:rFonts w:ascii="Calibri" w:hAnsi="Calibri"/>
          <w:bCs/>
        </w:rPr>
        <w:lastRenderedPageBreak/>
        <w:t xml:space="preserve">questa capacità di attenzione, per mettere a fuoco un’arte dell’interpretazione che, quando è giusta, permette di vedere come sono fatte le cose e a cosa possono alludere. Interpretare attraverso l’ascolto inteso come essenza del lavoro attoriale, per permettere alla voce e allo sguardo di portare alla luce un senso possibile, che le parole stesse nascondono e che lo spazio sonoro fa vibrare. </w:t>
      </w:r>
    </w:p>
    <w:p w:rsidR="001C2099" w:rsidRPr="001C2099" w:rsidRDefault="001C2099" w:rsidP="001C2099">
      <w:pPr>
        <w:rPr>
          <w:rFonts w:ascii="Calibri" w:hAnsi="Calibri"/>
          <w:bCs/>
        </w:rPr>
      </w:pPr>
      <w:r w:rsidRPr="001C2099">
        <w:rPr>
          <w:rFonts w:ascii="Calibri" w:hAnsi="Calibri"/>
          <w:bCs/>
        </w:rPr>
        <w:t>L’attore ascoltando e interpretando consegna allo spettatore non l’evidenza di una forma, ma la possibilità di mettere in gioco tutti i sensi, la capacità di toccare il rapporto con le cose, con il corpo, con il mondo, per cercare di piegare ogni schema di riferimento convenzionale e aprire nuovi spazi interpretativi.</w:t>
      </w:r>
    </w:p>
    <w:p w:rsidR="001C2099" w:rsidRPr="001C2099" w:rsidRDefault="001C2099" w:rsidP="001C2099">
      <w:pPr>
        <w:rPr>
          <w:rFonts w:ascii="Calibri" w:hAnsi="Calibri"/>
          <w:bCs/>
        </w:rPr>
      </w:pPr>
      <w:r w:rsidRPr="001C2099">
        <w:rPr>
          <w:rFonts w:ascii="Calibri" w:hAnsi="Calibri"/>
          <w:bCs/>
          <w:i/>
          <w:iCs/>
        </w:rPr>
        <w:t>Chiara Guidi</w:t>
      </w:r>
    </w:p>
    <w:p w:rsidR="001C2099" w:rsidRDefault="001C2099" w:rsidP="001C2099">
      <w:pPr>
        <w:rPr>
          <w:rFonts w:ascii="Calibri" w:hAnsi="Calibri"/>
          <w:bCs/>
        </w:rPr>
      </w:pPr>
    </w:p>
    <w:p w:rsidR="001C2099" w:rsidRPr="001C2099" w:rsidRDefault="001C2099" w:rsidP="001C2099">
      <w:pPr>
        <w:rPr>
          <w:rFonts w:ascii="Calibri" w:hAnsi="Calibri"/>
          <w:bCs/>
        </w:rPr>
      </w:pPr>
    </w:p>
    <w:p w:rsidR="001C2099" w:rsidRPr="001C2099" w:rsidRDefault="001C2099" w:rsidP="001C2099">
      <w:pPr>
        <w:rPr>
          <w:rFonts w:ascii="Calibri" w:hAnsi="Calibri"/>
          <w:bCs/>
        </w:rPr>
      </w:pPr>
      <w:r w:rsidRPr="001C2099">
        <w:rPr>
          <w:rFonts w:ascii="Calibri" w:hAnsi="Calibri"/>
          <w:b/>
          <w:bCs/>
        </w:rPr>
        <w:t>Direzione artistica</w:t>
      </w:r>
      <w:r w:rsidRPr="001C2099">
        <w:rPr>
          <w:rFonts w:ascii="Calibri" w:hAnsi="Calibri"/>
          <w:bCs/>
        </w:rPr>
        <w:t>: Andrea Fazzini</w:t>
      </w:r>
    </w:p>
    <w:p w:rsidR="001C2099" w:rsidRPr="001C2099" w:rsidRDefault="001C2099" w:rsidP="001C2099">
      <w:pPr>
        <w:rPr>
          <w:rFonts w:ascii="Calibri" w:hAnsi="Calibri"/>
          <w:bCs/>
        </w:rPr>
      </w:pPr>
    </w:p>
    <w:p w:rsidR="001C2099" w:rsidRPr="001C2099" w:rsidRDefault="001C2099" w:rsidP="001C2099">
      <w:pPr>
        <w:rPr>
          <w:rFonts w:ascii="Calibri" w:hAnsi="Calibri"/>
          <w:bCs/>
        </w:rPr>
      </w:pPr>
      <w:r w:rsidRPr="001C2099">
        <w:rPr>
          <w:rFonts w:ascii="Calibri" w:hAnsi="Calibri"/>
          <w:bCs/>
        </w:rPr>
        <w:t>Tutti gli eventi pubblici sono ad ingresso gratuito.</w:t>
      </w:r>
    </w:p>
    <w:p w:rsidR="001C2099" w:rsidRPr="001C2099" w:rsidRDefault="001C2099" w:rsidP="001C2099">
      <w:pPr>
        <w:rPr>
          <w:rFonts w:ascii="Calibri" w:hAnsi="Calibri"/>
          <w:bCs/>
        </w:rPr>
      </w:pPr>
      <w:r w:rsidRPr="001C2099">
        <w:rPr>
          <w:rFonts w:ascii="Calibri" w:hAnsi="Calibri"/>
          <w:bCs/>
        </w:rPr>
        <w:t xml:space="preserve">Per info e prenotazioni: </w:t>
      </w:r>
      <w:hyperlink r:id="rId7" w:history="1">
        <w:r w:rsidRPr="00B00199">
          <w:rPr>
            <w:rStyle w:val="Collegamentoipertestuale"/>
            <w:rFonts w:ascii="Calibri" w:hAnsi="Calibri"/>
            <w:bCs/>
          </w:rPr>
          <w:t>teatrorebis.comunicazioni@gmail.com</w:t>
        </w:r>
      </w:hyperlink>
      <w:r w:rsidRPr="001C2099">
        <w:rPr>
          <w:rFonts w:ascii="Calibri" w:hAnsi="Calibri"/>
          <w:bCs/>
        </w:rPr>
        <w:t xml:space="preserve"> – 340 .4666795</w:t>
      </w:r>
    </w:p>
    <w:p w:rsidR="00701DE5" w:rsidRPr="00701DE5" w:rsidRDefault="00701DE5" w:rsidP="00701DE5">
      <w:pPr>
        <w:rPr>
          <w:rFonts w:ascii="Calibri" w:hAnsi="Calibri"/>
          <w:bCs/>
        </w:rPr>
      </w:pPr>
    </w:p>
    <w:p w:rsidR="000B28CD" w:rsidRPr="00701DE5" w:rsidRDefault="000B28CD" w:rsidP="00701DE5"/>
    <w:sectPr w:rsidR="000B28CD" w:rsidRPr="00701DE5" w:rsidSect="00810747">
      <w:headerReference w:type="default" r:id="rId8"/>
      <w:footerReference w:type="even" r:id="rId9"/>
      <w:footerReference w:type="default" r:id="rId10"/>
      <w:pgSz w:w="11906" w:h="16838"/>
      <w:pgMar w:top="180" w:right="1134" w:bottom="1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BFA" w:rsidRDefault="00534BFA">
      <w:r>
        <w:separator/>
      </w:r>
    </w:p>
  </w:endnote>
  <w:endnote w:type="continuationSeparator" w:id="0">
    <w:p w:rsidR="00534BFA" w:rsidRDefault="00534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0BD" w:rsidRDefault="0099330A" w:rsidP="008F5C0D">
    <w:pPr>
      <w:pStyle w:val="Pidipagina"/>
      <w:framePr w:wrap="around" w:vAnchor="text" w:hAnchor="margin" w:xAlign="right" w:y="1"/>
      <w:rPr>
        <w:rStyle w:val="Numeropagina"/>
      </w:rPr>
    </w:pPr>
    <w:r>
      <w:rPr>
        <w:rStyle w:val="Numeropagina"/>
      </w:rPr>
      <w:fldChar w:fldCharType="begin"/>
    </w:r>
    <w:r w:rsidR="00BD30BD">
      <w:rPr>
        <w:rStyle w:val="Numeropagina"/>
      </w:rPr>
      <w:instrText xml:space="preserve">PAGE  </w:instrText>
    </w:r>
    <w:r>
      <w:rPr>
        <w:rStyle w:val="Numeropagina"/>
      </w:rPr>
      <w:fldChar w:fldCharType="end"/>
    </w:r>
  </w:p>
  <w:p w:rsidR="00BD30BD" w:rsidRDefault="00BD30BD" w:rsidP="008F5C0D">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0BD" w:rsidRDefault="00BD30BD" w:rsidP="008F5C0D">
    <w:pPr>
      <w:jc w:val="center"/>
      <w:rPr>
        <w:b/>
        <w:sz w:val="16"/>
        <w:szCs w:val="16"/>
      </w:rPr>
    </w:pPr>
  </w:p>
  <w:p w:rsidR="00BD30BD" w:rsidRDefault="00BD30BD" w:rsidP="008F5C0D">
    <w:pPr>
      <w:jc w:val="center"/>
      <w:rPr>
        <w:iCs/>
        <w:sz w:val="16"/>
        <w:szCs w:val="16"/>
      </w:rPr>
    </w:pPr>
    <w:r w:rsidRPr="00A46991">
      <w:rPr>
        <w:b/>
        <w:sz w:val="16"/>
        <w:szCs w:val="16"/>
      </w:rPr>
      <w:t>TEATRO REBIS_Borgo Peranzoni</w:t>
    </w:r>
    <w:r>
      <w:rPr>
        <w:b/>
        <w:sz w:val="16"/>
        <w:szCs w:val="16"/>
      </w:rPr>
      <w:t>,</w:t>
    </w:r>
    <w:r w:rsidRPr="00A46991">
      <w:rPr>
        <w:b/>
        <w:sz w:val="16"/>
        <w:szCs w:val="16"/>
      </w:rPr>
      <w:t xml:space="preserve"> 113 – 62100 Macerata</w:t>
    </w:r>
  </w:p>
  <w:p w:rsidR="00BD30BD" w:rsidRPr="002C3512" w:rsidRDefault="00BD30BD" w:rsidP="00C07CBE">
    <w:pPr>
      <w:jc w:val="center"/>
      <w:rPr>
        <w:sz w:val="20"/>
        <w:szCs w:val="20"/>
      </w:rPr>
    </w:pPr>
    <w:r w:rsidRPr="00C07CBE">
      <w:rPr>
        <w:sz w:val="16"/>
        <w:szCs w:val="16"/>
      </w:rPr>
      <w:t>Tel/Fax 0733493315</w:t>
    </w:r>
    <w:r w:rsidRPr="00C07CBE">
      <w:rPr>
        <w:iCs/>
        <w:sz w:val="16"/>
        <w:szCs w:val="16"/>
      </w:rPr>
      <w:t>_</w:t>
    </w:r>
    <w:r w:rsidRPr="00C07CBE">
      <w:rPr>
        <w:sz w:val="16"/>
        <w:szCs w:val="16"/>
      </w:rPr>
      <w:t xml:space="preserve">Cell 3404666795 p.iva 01527500431 </w:t>
    </w:r>
    <w:r w:rsidRPr="00A1668C">
      <w:rPr>
        <w:sz w:val="20"/>
        <w:szCs w:val="20"/>
      </w:rPr>
      <w:t xml:space="preserve"> </w:t>
    </w:r>
    <w:hyperlink r:id="rId1" w:history="1">
      <w:r w:rsidRPr="002C3512">
        <w:rPr>
          <w:rStyle w:val="Collegamentoipertestuale"/>
          <w:sz w:val="20"/>
          <w:szCs w:val="20"/>
        </w:rPr>
        <w:t>teatrorebis.comunicazioni@gmail.com</w:t>
      </w:r>
    </w:hyperlink>
  </w:p>
  <w:p w:rsidR="00BD30BD" w:rsidRPr="00C07CBE" w:rsidRDefault="00BD30BD" w:rsidP="008F5C0D">
    <w:pPr>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BFA" w:rsidRDefault="00534BFA">
      <w:r>
        <w:separator/>
      </w:r>
    </w:p>
  </w:footnote>
  <w:footnote w:type="continuationSeparator" w:id="0">
    <w:p w:rsidR="00534BFA" w:rsidRDefault="00534B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0BD" w:rsidRPr="002614F3" w:rsidRDefault="00F651B6" w:rsidP="008F5C0D">
    <w:pPr>
      <w:pStyle w:val="Titolo"/>
      <w:rPr>
        <w:sz w:val="18"/>
        <w:szCs w:val="18"/>
      </w:rPr>
    </w:pPr>
    <w:r>
      <w:rPr>
        <w:rFonts w:ascii="Times New Roman" w:hAnsi="Times New Roman" w:cs="Times New Roman"/>
        <w:b/>
        <w:noProof/>
        <w:sz w:val="32"/>
        <w:szCs w:val="32"/>
      </w:rPr>
      <w:drawing>
        <wp:inline distT="0" distB="0" distL="0" distR="0">
          <wp:extent cx="628650" cy="885825"/>
          <wp:effectExtent l="19050" t="0" r="0" b="0"/>
          <wp:docPr id="1" name="Immagine 1" descr="MARCHIO_noscritt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ARCHIO_noscritta copia"/>
                  <pic:cNvPicPr>
                    <a:picLocks noChangeAspect="1" noChangeArrowheads="1"/>
                  </pic:cNvPicPr>
                </pic:nvPicPr>
                <pic:blipFill>
                  <a:blip r:embed="rId1"/>
                  <a:srcRect/>
                  <a:stretch>
                    <a:fillRect/>
                  </a:stretch>
                </pic:blipFill>
                <pic:spPr bwMode="auto">
                  <a:xfrm>
                    <a:off x="0" y="0"/>
                    <a:ext cx="628650" cy="885825"/>
                  </a:xfrm>
                  <a:prstGeom prst="rect">
                    <a:avLst/>
                  </a:prstGeom>
                  <a:noFill/>
                  <a:ln w="9525">
                    <a:noFill/>
                    <a:miter lim="800000"/>
                    <a:headEnd/>
                    <a:tailEnd/>
                  </a:ln>
                </pic:spPr>
              </pic:pic>
            </a:graphicData>
          </a:graphic>
        </wp:inline>
      </w:drawing>
    </w:r>
  </w:p>
  <w:p w:rsidR="00BD30BD" w:rsidRPr="00A41873" w:rsidRDefault="00BD30BD" w:rsidP="008F5C0D">
    <w:pPr>
      <w:pStyle w:val="Titolo"/>
      <w:rPr>
        <w:rFonts w:ascii="Times New Roman" w:hAnsi="Times New Roman" w:cs="Times New Roman"/>
        <w:b/>
        <w:sz w:val="32"/>
        <w:szCs w:val="32"/>
      </w:rPr>
    </w:pPr>
    <w:r w:rsidRPr="00A41873">
      <w:rPr>
        <w:rFonts w:ascii="Times New Roman" w:hAnsi="Times New Roman" w:cs="Times New Roman"/>
        <w:b/>
        <w:sz w:val="32"/>
        <w:szCs w:val="32"/>
      </w:rPr>
      <w:t>Teatro Rebis</w:t>
    </w:r>
  </w:p>
  <w:p w:rsidR="00BD30BD" w:rsidRPr="00A1668C" w:rsidRDefault="00BD30BD" w:rsidP="008F5C0D">
    <w:pPr>
      <w:jc w:val="center"/>
      <w:rPr>
        <w:sz w:val="20"/>
        <w:szCs w:val="20"/>
      </w:rPr>
    </w:pPr>
    <w:r w:rsidRPr="00A1668C">
      <w:rPr>
        <w:sz w:val="20"/>
        <w:szCs w:val="20"/>
      </w:rPr>
      <w:t>Borgo P</w:t>
    </w:r>
    <w:r>
      <w:rPr>
        <w:sz w:val="20"/>
        <w:szCs w:val="20"/>
      </w:rPr>
      <w:t xml:space="preserve">eranzoni, 113_62100 Macerata _Tel/Fax </w:t>
    </w:r>
    <w:r w:rsidRPr="00A1668C">
      <w:rPr>
        <w:sz w:val="20"/>
        <w:szCs w:val="20"/>
      </w:rPr>
      <w:t>0733</w:t>
    </w:r>
    <w:r>
      <w:rPr>
        <w:sz w:val="20"/>
        <w:szCs w:val="20"/>
      </w:rPr>
      <w:t>.</w:t>
    </w:r>
    <w:r w:rsidRPr="00A1668C">
      <w:rPr>
        <w:sz w:val="20"/>
        <w:szCs w:val="20"/>
      </w:rPr>
      <w:t>493315_</w:t>
    </w:r>
    <w:r>
      <w:rPr>
        <w:sz w:val="20"/>
        <w:szCs w:val="20"/>
      </w:rPr>
      <w:t>Cell 3404666795</w:t>
    </w:r>
  </w:p>
  <w:p w:rsidR="00BD30BD" w:rsidRPr="002C3512" w:rsidRDefault="0099330A" w:rsidP="00C07CBE">
    <w:pPr>
      <w:jc w:val="center"/>
      <w:rPr>
        <w:sz w:val="20"/>
        <w:szCs w:val="20"/>
      </w:rPr>
    </w:pPr>
    <w:hyperlink r:id="rId2" w:history="1">
      <w:r w:rsidR="00BD30BD" w:rsidRPr="002C3512">
        <w:rPr>
          <w:rStyle w:val="Collegamentoipertestuale"/>
          <w:sz w:val="20"/>
          <w:szCs w:val="20"/>
        </w:rPr>
        <w:t>teatrorebis.comunicazioni@gmail.com</w:t>
      </w:r>
    </w:hyperlink>
  </w:p>
  <w:p w:rsidR="00BD30BD" w:rsidRDefault="00BD30BD" w:rsidP="008F5C0D">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A2CE6"/>
    <w:multiLevelType w:val="hybridMultilevel"/>
    <w:tmpl w:val="11400258"/>
    <w:lvl w:ilvl="0" w:tplc="0DF0097A">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5772C2B"/>
    <w:multiLevelType w:val="multilevel"/>
    <w:tmpl w:val="43EC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4854D7"/>
    <w:multiLevelType w:val="multilevel"/>
    <w:tmpl w:val="F158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FF4EF7"/>
    <w:multiLevelType w:val="hybridMultilevel"/>
    <w:tmpl w:val="A0820222"/>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3CC21B46"/>
    <w:multiLevelType w:val="multilevel"/>
    <w:tmpl w:val="FE12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B861DA"/>
    <w:multiLevelType w:val="multilevel"/>
    <w:tmpl w:val="61AA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0A76D7"/>
    <w:multiLevelType w:val="hybridMultilevel"/>
    <w:tmpl w:val="BA42048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749D6F4D"/>
    <w:multiLevelType w:val="multilevel"/>
    <w:tmpl w:val="3D30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1"/>
  </w:num>
  <w:num w:numId="5">
    <w:abstractNumId w:val="4"/>
  </w:num>
  <w:num w:numId="6">
    <w:abstractNumId w:val="5"/>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hdrShapeDefaults>
    <o:shapedefaults v:ext="edit" spidmax="9218"/>
  </w:hdrShapeDefaults>
  <w:footnotePr>
    <w:footnote w:id="-1"/>
    <w:footnote w:id="0"/>
  </w:footnotePr>
  <w:endnotePr>
    <w:endnote w:id="-1"/>
    <w:endnote w:id="0"/>
  </w:endnotePr>
  <w:compat/>
  <w:rsids>
    <w:rsidRoot w:val="004857C3"/>
    <w:rsid w:val="00005966"/>
    <w:rsid w:val="000153F6"/>
    <w:rsid w:val="000266F9"/>
    <w:rsid w:val="00031CDD"/>
    <w:rsid w:val="00032037"/>
    <w:rsid w:val="00032BE7"/>
    <w:rsid w:val="00040449"/>
    <w:rsid w:val="000405B7"/>
    <w:rsid w:val="000505E7"/>
    <w:rsid w:val="000517D0"/>
    <w:rsid w:val="000678D3"/>
    <w:rsid w:val="00071337"/>
    <w:rsid w:val="00087A56"/>
    <w:rsid w:val="00090F31"/>
    <w:rsid w:val="000B28CD"/>
    <w:rsid w:val="000B52F3"/>
    <w:rsid w:val="000B79B7"/>
    <w:rsid w:val="000B7FB7"/>
    <w:rsid w:val="000C05E4"/>
    <w:rsid w:val="000C1F51"/>
    <w:rsid w:val="000C7E62"/>
    <w:rsid w:val="000D2DA5"/>
    <w:rsid w:val="000F2D57"/>
    <w:rsid w:val="000F72F5"/>
    <w:rsid w:val="00100370"/>
    <w:rsid w:val="00100431"/>
    <w:rsid w:val="00102CF5"/>
    <w:rsid w:val="0010477E"/>
    <w:rsid w:val="00107C2A"/>
    <w:rsid w:val="00112946"/>
    <w:rsid w:val="001129AB"/>
    <w:rsid w:val="00113592"/>
    <w:rsid w:val="001171F8"/>
    <w:rsid w:val="00126F31"/>
    <w:rsid w:val="001319B0"/>
    <w:rsid w:val="00134CB7"/>
    <w:rsid w:val="00136DCE"/>
    <w:rsid w:val="00136EB5"/>
    <w:rsid w:val="00144513"/>
    <w:rsid w:val="00164EBD"/>
    <w:rsid w:val="00166F36"/>
    <w:rsid w:val="00172CB9"/>
    <w:rsid w:val="001751DB"/>
    <w:rsid w:val="00183A16"/>
    <w:rsid w:val="0019441A"/>
    <w:rsid w:val="001957D4"/>
    <w:rsid w:val="001A443F"/>
    <w:rsid w:val="001B1E56"/>
    <w:rsid w:val="001B38ED"/>
    <w:rsid w:val="001B6BAA"/>
    <w:rsid w:val="001B796F"/>
    <w:rsid w:val="001C2099"/>
    <w:rsid w:val="001D1943"/>
    <w:rsid w:val="001D3326"/>
    <w:rsid w:val="001E1CA5"/>
    <w:rsid w:val="001E4D05"/>
    <w:rsid w:val="001E6D2E"/>
    <w:rsid w:val="001F0DFB"/>
    <w:rsid w:val="001F314A"/>
    <w:rsid w:val="00201815"/>
    <w:rsid w:val="00201B4D"/>
    <w:rsid w:val="00206C68"/>
    <w:rsid w:val="00210213"/>
    <w:rsid w:val="002202A6"/>
    <w:rsid w:val="002237BC"/>
    <w:rsid w:val="002273DA"/>
    <w:rsid w:val="00240387"/>
    <w:rsid w:val="00243098"/>
    <w:rsid w:val="00244065"/>
    <w:rsid w:val="00246808"/>
    <w:rsid w:val="00252D41"/>
    <w:rsid w:val="002614F3"/>
    <w:rsid w:val="00266F89"/>
    <w:rsid w:val="00270C5D"/>
    <w:rsid w:val="002762FB"/>
    <w:rsid w:val="002835D0"/>
    <w:rsid w:val="00286F03"/>
    <w:rsid w:val="002A43D8"/>
    <w:rsid w:val="002A5770"/>
    <w:rsid w:val="002A59A5"/>
    <w:rsid w:val="002A71BD"/>
    <w:rsid w:val="002B3E92"/>
    <w:rsid w:val="002B6C7F"/>
    <w:rsid w:val="002C2034"/>
    <w:rsid w:val="002C3512"/>
    <w:rsid w:val="002C4A10"/>
    <w:rsid w:val="002E3168"/>
    <w:rsid w:val="002E387E"/>
    <w:rsid w:val="002E7EA7"/>
    <w:rsid w:val="002F3934"/>
    <w:rsid w:val="002F519C"/>
    <w:rsid w:val="00310DE8"/>
    <w:rsid w:val="00312115"/>
    <w:rsid w:val="003158D5"/>
    <w:rsid w:val="00323F09"/>
    <w:rsid w:val="00326280"/>
    <w:rsid w:val="00331214"/>
    <w:rsid w:val="00340F40"/>
    <w:rsid w:val="0034347B"/>
    <w:rsid w:val="00344B38"/>
    <w:rsid w:val="00354CB8"/>
    <w:rsid w:val="0038070D"/>
    <w:rsid w:val="00391E72"/>
    <w:rsid w:val="00391E88"/>
    <w:rsid w:val="00395E50"/>
    <w:rsid w:val="003B1811"/>
    <w:rsid w:val="003B66BC"/>
    <w:rsid w:val="003C0EA1"/>
    <w:rsid w:val="003C5096"/>
    <w:rsid w:val="003E6EAF"/>
    <w:rsid w:val="003F02CB"/>
    <w:rsid w:val="003F656F"/>
    <w:rsid w:val="00407E30"/>
    <w:rsid w:val="00416820"/>
    <w:rsid w:val="00417492"/>
    <w:rsid w:val="004260B1"/>
    <w:rsid w:val="00431EC1"/>
    <w:rsid w:val="004350F5"/>
    <w:rsid w:val="00436765"/>
    <w:rsid w:val="0043739B"/>
    <w:rsid w:val="00443D3D"/>
    <w:rsid w:val="00445290"/>
    <w:rsid w:val="00446FBF"/>
    <w:rsid w:val="00451E77"/>
    <w:rsid w:val="0046051C"/>
    <w:rsid w:val="00467E89"/>
    <w:rsid w:val="00470D48"/>
    <w:rsid w:val="004857C3"/>
    <w:rsid w:val="00487A19"/>
    <w:rsid w:val="004935F5"/>
    <w:rsid w:val="00497FC0"/>
    <w:rsid w:val="004A4B63"/>
    <w:rsid w:val="004B2167"/>
    <w:rsid w:val="004B6F91"/>
    <w:rsid w:val="004B7610"/>
    <w:rsid w:val="004C6787"/>
    <w:rsid w:val="004C679D"/>
    <w:rsid w:val="004D44BE"/>
    <w:rsid w:val="004D4D60"/>
    <w:rsid w:val="004E300F"/>
    <w:rsid w:val="00507251"/>
    <w:rsid w:val="0051045E"/>
    <w:rsid w:val="00514525"/>
    <w:rsid w:val="00523A5D"/>
    <w:rsid w:val="00534BFA"/>
    <w:rsid w:val="00540FF6"/>
    <w:rsid w:val="005519D6"/>
    <w:rsid w:val="00570498"/>
    <w:rsid w:val="00580AEF"/>
    <w:rsid w:val="0058353F"/>
    <w:rsid w:val="0058417C"/>
    <w:rsid w:val="0058546F"/>
    <w:rsid w:val="005924E1"/>
    <w:rsid w:val="005964F0"/>
    <w:rsid w:val="005A0996"/>
    <w:rsid w:val="005A3177"/>
    <w:rsid w:val="005A7EFC"/>
    <w:rsid w:val="005B00E9"/>
    <w:rsid w:val="005B031E"/>
    <w:rsid w:val="005B6952"/>
    <w:rsid w:val="005B7B72"/>
    <w:rsid w:val="005C371C"/>
    <w:rsid w:val="005C6FC0"/>
    <w:rsid w:val="005E3E88"/>
    <w:rsid w:val="00604EEB"/>
    <w:rsid w:val="00605B19"/>
    <w:rsid w:val="00610DF6"/>
    <w:rsid w:val="00612577"/>
    <w:rsid w:val="006131C3"/>
    <w:rsid w:val="006133ED"/>
    <w:rsid w:val="00614051"/>
    <w:rsid w:val="00631E93"/>
    <w:rsid w:val="00632AAC"/>
    <w:rsid w:val="00634A78"/>
    <w:rsid w:val="0064719B"/>
    <w:rsid w:val="00654971"/>
    <w:rsid w:val="00661296"/>
    <w:rsid w:val="00667688"/>
    <w:rsid w:val="006A5ED3"/>
    <w:rsid w:val="006B2FBD"/>
    <w:rsid w:val="006B573E"/>
    <w:rsid w:val="006C0F1C"/>
    <w:rsid w:val="006D4792"/>
    <w:rsid w:val="006E276D"/>
    <w:rsid w:val="006F24B6"/>
    <w:rsid w:val="007012AF"/>
    <w:rsid w:val="00701DE5"/>
    <w:rsid w:val="00710F9F"/>
    <w:rsid w:val="00715EFB"/>
    <w:rsid w:val="007163B3"/>
    <w:rsid w:val="007319B0"/>
    <w:rsid w:val="007337A5"/>
    <w:rsid w:val="00734BFD"/>
    <w:rsid w:val="00740957"/>
    <w:rsid w:val="00742479"/>
    <w:rsid w:val="007439BF"/>
    <w:rsid w:val="0074592B"/>
    <w:rsid w:val="00746A0C"/>
    <w:rsid w:val="00760A28"/>
    <w:rsid w:val="0076125B"/>
    <w:rsid w:val="007623D1"/>
    <w:rsid w:val="00763934"/>
    <w:rsid w:val="00787E88"/>
    <w:rsid w:val="007905FB"/>
    <w:rsid w:val="00793B13"/>
    <w:rsid w:val="0079531E"/>
    <w:rsid w:val="00796A92"/>
    <w:rsid w:val="00797FEE"/>
    <w:rsid w:val="007B0F03"/>
    <w:rsid w:val="007B2602"/>
    <w:rsid w:val="007C03CC"/>
    <w:rsid w:val="007D1D45"/>
    <w:rsid w:val="007E18BE"/>
    <w:rsid w:val="007E2351"/>
    <w:rsid w:val="007E4394"/>
    <w:rsid w:val="007F2810"/>
    <w:rsid w:val="007F3607"/>
    <w:rsid w:val="007F6147"/>
    <w:rsid w:val="008077BD"/>
    <w:rsid w:val="0081008D"/>
    <w:rsid w:val="00810747"/>
    <w:rsid w:val="00812863"/>
    <w:rsid w:val="0082651B"/>
    <w:rsid w:val="00832847"/>
    <w:rsid w:val="00836320"/>
    <w:rsid w:val="00836DC8"/>
    <w:rsid w:val="00841111"/>
    <w:rsid w:val="00842A44"/>
    <w:rsid w:val="0084461E"/>
    <w:rsid w:val="00846233"/>
    <w:rsid w:val="00857F1E"/>
    <w:rsid w:val="00863956"/>
    <w:rsid w:val="00863DE3"/>
    <w:rsid w:val="008725DA"/>
    <w:rsid w:val="00873A66"/>
    <w:rsid w:val="008866F3"/>
    <w:rsid w:val="00894908"/>
    <w:rsid w:val="008A08F2"/>
    <w:rsid w:val="008A1BA7"/>
    <w:rsid w:val="008A38F9"/>
    <w:rsid w:val="008C56B7"/>
    <w:rsid w:val="008D3A98"/>
    <w:rsid w:val="008E21A1"/>
    <w:rsid w:val="008E6DD1"/>
    <w:rsid w:val="008E7619"/>
    <w:rsid w:val="008F5298"/>
    <w:rsid w:val="008F5C0D"/>
    <w:rsid w:val="008F7067"/>
    <w:rsid w:val="008F7D20"/>
    <w:rsid w:val="009016B1"/>
    <w:rsid w:val="009204BF"/>
    <w:rsid w:val="009227CE"/>
    <w:rsid w:val="00924D91"/>
    <w:rsid w:val="00925BA5"/>
    <w:rsid w:val="00933E4D"/>
    <w:rsid w:val="00934C91"/>
    <w:rsid w:val="00937BA7"/>
    <w:rsid w:val="00950537"/>
    <w:rsid w:val="009558E0"/>
    <w:rsid w:val="00960B9C"/>
    <w:rsid w:val="00982175"/>
    <w:rsid w:val="00982BD5"/>
    <w:rsid w:val="00983CF2"/>
    <w:rsid w:val="00987D5E"/>
    <w:rsid w:val="00990A40"/>
    <w:rsid w:val="0099330A"/>
    <w:rsid w:val="009966BA"/>
    <w:rsid w:val="00996FBE"/>
    <w:rsid w:val="009A001E"/>
    <w:rsid w:val="009A2EEE"/>
    <w:rsid w:val="009A5B99"/>
    <w:rsid w:val="009B3385"/>
    <w:rsid w:val="009B415D"/>
    <w:rsid w:val="009C109E"/>
    <w:rsid w:val="009C4131"/>
    <w:rsid w:val="009C51EB"/>
    <w:rsid w:val="009C6481"/>
    <w:rsid w:val="009E082F"/>
    <w:rsid w:val="009E1006"/>
    <w:rsid w:val="009E31F9"/>
    <w:rsid w:val="009E6356"/>
    <w:rsid w:val="009F42D9"/>
    <w:rsid w:val="009F75DB"/>
    <w:rsid w:val="00A0032C"/>
    <w:rsid w:val="00A10877"/>
    <w:rsid w:val="00A1668C"/>
    <w:rsid w:val="00A202B2"/>
    <w:rsid w:val="00A20462"/>
    <w:rsid w:val="00A265F9"/>
    <w:rsid w:val="00A32FEE"/>
    <w:rsid w:val="00A378AD"/>
    <w:rsid w:val="00A4120B"/>
    <w:rsid w:val="00A41873"/>
    <w:rsid w:val="00A432AC"/>
    <w:rsid w:val="00A4460E"/>
    <w:rsid w:val="00A44624"/>
    <w:rsid w:val="00A45FE6"/>
    <w:rsid w:val="00A46991"/>
    <w:rsid w:val="00A473B1"/>
    <w:rsid w:val="00A62605"/>
    <w:rsid w:val="00A62B95"/>
    <w:rsid w:val="00A6673E"/>
    <w:rsid w:val="00A827C2"/>
    <w:rsid w:val="00A92642"/>
    <w:rsid w:val="00A9493C"/>
    <w:rsid w:val="00A94CA6"/>
    <w:rsid w:val="00A97886"/>
    <w:rsid w:val="00AB361A"/>
    <w:rsid w:val="00AB5635"/>
    <w:rsid w:val="00AB57B3"/>
    <w:rsid w:val="00AD0A18"/>
    <w:rsid w:val="00AD1360"/>
    <w:rsid w:val="00AD3C65"/>
    <w:rsid w:val="00AE3041"/>
    <w:rsid w:val="00AE4891"/>
    <w:rsid w:val="00AF05CA"/>
    <w:rsid w:val="00AF080C"/>
    <w:rsid w:val="00AF2DE7"/>
    <w:rsid w:val="00B00834"/>
    <w:rsid w:val="00B008D5"/>
    <w:rsid w:val="00B00A7A"/>
    <w:rsid w:val="00B325C7"/>
    <w:rsid w:val="00B341A7"/>
    <w:rsid w:val="00B36171"/>
    <w:rsid w:val="00B41E2F"/>
    <w:rsid w:val="00B41FDF"/>
    <w:rsid w:val="00B438EC"/>
    <w:rsid w:val="00B46006"/>
    <w:rsid w:val="00B50824"/>
    <w:rsid w:val="00B52D3E"/>
    <w:rsid w:val="00B55BD1"/>
    <w:rsid w:val="00B56808"/>
    <w:rsid w:val="00B60D28"/>
    <w:rsid w:val="00B66F3B"/>
    <w:rsid w:val="00B67CCE"/>
    <w:rsid w:val="00B74C6F"/>
    <w:rsid w:val="00B91725"/>
    <w:rsid w:val="00BB1C02"/>
    <w:rsid w:val="00BB521B"/>
    <w:rsid w:val="00BC0C5A"/>
    <w:rsid w:val="00BC30A8"/>
    <w:rsid w:val="00BD30BD"/>
    <w:rsid w:val="00BD6D98"/>
    <w:rsid w:val="00BE5F76"/>
    <w:rsid w:val="00BF1F65"/>
    <w:rsid w:val="00C0440E"/>
    <w:rsid w:val="00C07CBE"/>
    <w:rsid w:val="00C130DE"/>
    <w:rsid w:val="00C13B92"/>
    <w:rsid w:val="00C31B34"/>
    <w:rsid w:val="00C32CAF"/>
    <w:rsid w:val="00C36525"/>
    <w:rsid w:val="00C40041"/>
    <w:rsid w:val="00C40764"/>
    <w:rsid w:val="00C43018"/>
    <w:rsid w:val="00C43FB3"/>
    <w:rsid w:val="00C45F97"/>
    <w:rsid w:val="00C52C3C"/>
    <w:rsid w:val="00C66F25"/>
    <w:rsid w:val="00C7436F"/>
    <w:rsid w:val="00C77E64"/>
    <w:rsid w:val="00C90141"/>
    <w:rsid w:val="00C91CC6"/>
    <w:rsid w:val="00C9492F"/>
    <w:rsid w:val="00C954FA"/>
    <w:rsid w:val="00C9601C"/>
    <w:rsid w:val="00C9626A"/>
    <w:rsid w:val="00CA03E9"/>
    <w:rsid w:val="00CB2C1D"/>
    <w:rsid w:val="00CB7743"/>
    <w:rsid w:val="00CC19F5"/>
    <w:rsid w:val="00CD5354"/>
    <w:rsid w:val="00CD6A7B"/>
    <w:rsid w:val="00CE1D72"/>
    <w:rsid w:val="00CF077F"/>
    <w:rsid w:val="00CF4D65"/>
    <w:rsid w:val="00CF593B"/>
    <w:rsid w:val="00CF7119"/>
    <w:rsid w:val="00D041A4"/>
    <w:rsid w:val="00D07248"/>
    <w:rsid w:val="00D0799E"/>
    <w:rsid w:val="00D1489A"/>
    <w:rsid w:val="00D2494D"/>
    <w:rsid w:val="00D27AC8"/>
    <w:rsid w:val="00D4620C"/>
    <w:rsid w:val="00D6607D"/>
    <w:rsid w:val="00D67F89"/>
    <w:rsid w:val="00D70626"/>
    <w:rsid w:val="00D75518"/>
    <w:rsid w:val="00D761A5"/>
    <w:rsid w:val="00D82888"/>
    <w:rsid w:val="00D87642"/>
    <w:rsid w:val="00D87A19"/>
    <w:rsid w:val="00D92DEB"/>
    <w:rsid w:val="00D94D3B"/>
    <w:rsid w:val="00D95EBE"/>
    <w:rsid w:val="00D96A5A"/>
    <w:rsid w:val="00DA27A7"/>
    <w:rsid w:val="00DA418F"/>
    <w:rsid w:val="00DC19C0"/>
    <w:rsid w:val="00DC2455"/>
    <w:rsid w:val="00DC4713"/>
    <w:rsid w:val="00DD165F"/>
    <w:rsid w:val="00DD4E61"/>
    <w:rsid w:val="00DD4F67"/>
    <w:rsid w:val="00DD4F86"/>
    <w:rsid w:val="00DD77A1"/>
    <w:rsid w:val="00DE19DC"/>
    <w:rsid w:val="00DE3766"/>
    <w:rsid w:val="00DE446D"/>
    <w:rsid w:val="00E04BA8"/>
    <w:rsid w:val="00E12FF4"/>
    <w:rsid w:val="00E238A9"/>
    <w:rsid w:val="00E24A0A"/>
    <w:rsid w:val="00E2533F"/>
    <w:rsid w:val="00E40F4F"/>
    <w:rsid w:val="00E41603"/>
    <w:rsid w:val="00E4228C"/>
    <w:rsid w:val="00E530E1"/>
    <w:rsid w:val="00E5557D"/>
    <w:rsid w:val="00E6135A"/>
    <w:rsid w:val="00E6402F"/>
    <w:rsid w:val="00E67952"/>
    <w:rsid w:val="00E74A2C"/>
    <w:rsid w:val="00E75B8A"/>
    <w:rsid w:val="00E76A93"/>
    <w:rsid w:val="00E9392E"/>
    <w:rsid w:val="00EA1086"/>
    <w:rsid w:val="00EA1F6E"/>
    <w:rsid w:val="00EB2827"/>
    <w:rsid w:val="00EB3246"/>
    <w:rsid w:val="00ED4566"/>
    <w:rsid w:val="00EE216D"/>
    <w:rsid w:val="00EE7B1B"/>
    <w:rsid w:val="00EF397B"/>
    <w:rsid w:val="00F06584"/>
    <w:rsid w:val="00F17A83"/>
    <w:rsid w:val="00F22DD3"/>
    <w:rsid w:val="00F253EA"/>
    <w:rsid w:val="00F32943"/>
    <w:rsid w:val="00F32F98"/>
    <w:rsid w:val="00F51EED"/>
    <w:rsid w:val="00F61F4B"/>
    <w:rsid w:val="00F651B6"/>
    <w:rsid w:val="00F66608"/>
    <w:rsid w:val="00F676D1"/>
    <w:rsid w:val="00F76601"/>
    <w:rsid w:val="00F83674"/>
    <w:rsid w:val="00F93330"/>
    <w:rsid w:val="00FA3064"/>
    <w:rsid w:val="00FD0BF9"/>
    <w:rsid w:val="00FD2196"/>
    <w:rsid w:val="00FD28FF"/>
    <w:rsid w:val="00FE697B"/>
    <w:rsid w:val="00FF597F"/>
    <w:rsid w:val="00FF6004"/>
    <w:rsid w:val="00FF7D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7FB7"/>
    <w:rPr>
      <w:sz w:val="24"/>
      <w:szCs w:val="24"/>
    </w:rPr>
  </w:style>
  <w:style w:type="paragraph" w:styleId="Titolo3">
    <w:name w:val="heading 3"/>
    <w:basedOn w:val="Normale"/>
    <w:link w:val="Titolo3Carattere"/>
    <w:uiPriority w:val="99"/>
    <w:qFormat/>
    <w:rsid w:val="004E300F"/>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semiHidden/>
    <w:locked/>
    <w:rsid w:val="00C0440E"/>
    <w:rPr>
      <w:rFonts w:ascii="Cambria" w:hAnsi="Cambria" w:cs="Times New Roman"/>
      <w:b/>
      <w:bCs/>
      <w:sz w:val="26"/>
      <w:szCs w:val="26"/>
    </w:rPr>
  </w:style>
  <w:style w:type="paragraph" w:styleId="Titolo">
    <w:name w:val="Title"/>
    <w:basedOn w:val="Normale"/>
    <w:link w:val="TitoloCarattere"/>
    <w:uiPriority w:val="99"/>
    <w:qFormat/>
    <w:rsid w:val="004857C3"/>
    <w:pPr>
      <w:jc w:val="center"/>
    </w:pPr>
    <w:rPr>
      <w:rFonts w:ascii="Arial" w:hAnsi="Arial" w:cs="Arial"/>
      <w:sz w:val="52"/>
    </w:rPr>
  </w:style>
  <w:style w:type="character" w:customStyle="1" w:styleId="TitoloCarattere">
    <w:name w:val="Titolo Carattere"/>
    <w:basedOn w:val="Carpredefinitoparagrafo"/>
    <w:link w:val="Titolo"/>
    <w:uiPriority w:val="99"/>
    <w:locked/>
    <w:rsid w:val="00C0440E"/>
    <w:rPr>
      <w:rFonts w:ascii="Cambria" w:hAnsi="Cambria" w:cs="Times New Roman"/>
      <w:b/>
      <w:bCs/>
      <w:kern w:val="28"/>
      <w:sz w:val="32"/>
      <w:szCs w:val="32"/>
    </w:rPr>
  </w:style>
  <w:style w:type="character" w:styleId="Collegamentoipertestuale">
    <w:name w:val="Hyperlink"/>
    <w:basedOn w:val="Carpredefinitoparagrafo"/>
    <w:uiPriority w:val="99"/>
    <w:rsid w:val="008F5C0D"/>
    <w:rPr>
      <w:rFonts w:cs="Times New Roman"/>
      <w:color w:val="0000FF"/>
      <w:u w:val="single"/>
    </w:rPr>
  </w:style>
  <w:style w:type="paragraph" w:styleId="Pidipagina">
    <w:name w:val="footer"/>
    <w:basedOn w:val="Normale"/>
    <w:link w:val="PidipaginaCarattere"/>
    <w:uiPriority w:val="99"/>
    <w:rsid w:val="008F5C0D"/>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0440E"/>
    <w:rPr>
      <w:rFonts w:cs="Times New Roman"/>
      <w:sz w:val="24"/>
      <w:szCs w:val="24"/>
    </w:rPr>
  </w:style>
  <w:style w:type="character" w:styleId="Numeropagina">
    <w:name w:val="page number"/>
    <w:basedOn w:val="Carpredefinitoparagrafo"/>
    <w:uiPriority w:val="99"/>
    <w:rsid w:val="008F5C0D"/>
    <w:rPr>
      <w:rFonts w:cs="Times New Roman"/>
    </w:rPr>
  </w:style>
  <w:style w:type="paragraph" w:styleId="Intestazione">
    <w:name w:val="header"/>
    <w:basedOn w:val="Normale"/>
    <w:link w:val="IntestazioneCarattere"/>
    <w:uiPriority w:val="99"/>
    <w:rsid w:val="008F5C0D"/>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C0440E"/>
    <w:rPr>
      <w:rFonts w:cs="Times New Roman"/>
      <w:sz w:val="24"/>
      <w:szCs w:val="24"/>
    </w:rPr>
  </w:style>
  <w:style w:type="character" w:styleId="Enfasicorsivo">
    <w:name w:val="Emphasis"/>
    <w:basedOn w:val="Carpredefinitoparagrafo"/>
    <w:uiPriority w:val="99"/>
    <w:qFormat/>
    <w:rsid w:val="004E300F"/>
    <w:rPr>
      <w:rFonts w:cs="Times New Roman"/>
      <w:i/>
      <w:iCs/>
    </w:rPr>
  </w:style>
  <w:style w:type="paragraph" w:styleId="Corpodeltesto">
    <w:name w:val="Body Text"/>
    <w:basedOn w:val="Normale"/>
    <w:link w:val="CorpodeltestoCarattere"/>
    <w:uiPriority w:val="99"/>
    <w:rsid w:val="004E300F"/>
    <w:pPr>
      <w:spacing w:after="120"/>
    </w:pPr>
  </w:style>
  <w:style w:type="character" w:customStyle="1" w:styleId="CorpodeltestoCarattere">
    <w:name w:val="Corpo del testo Carattere"/>
    <w:basedOn w:val="Carpredefinitoparagrafo"/>
    <w:link w:val="Corpodeltesto"/>
    <w:uiPriority w:val="99"/>
    <w:semiHidden/>
    <w:locked/>
    <w:rsid w:val="00C0440E"/>
    <w:rPr>
      <w:rFonts w:cs="Times New Roman"/>
      <w:sz w:val="24"/>
      <w:szCs w:val="24"/>
    </w:rPr>
  </w:style>
  <w:style w:type="paragraph" w:styleId="Nessunaspaziatura">
    <w:name w:val="No Spacing"/>
    <w:uiPriority w:val="99"/>
    <w:qFormat/>
    <w:rsid w:val="009E1006"/>
    <w:rPr>
      <w:rFonts w:ascii="Calibri" w:hAnsi="Calibri"/>
      <w:lang w:eastAsia="en-US"/>
    </w:rPr>
  </w:style>
  <w:style w:type="character" w:customStyle="1" w:styleId="style22">
    <w:name w:val="style22"/>
    <w:basedOn w:val="Carpredefinitoparagrafo"/>
    <w:uiPriority w:val="99"/>
    <w:rsid w:val="00CC19F5"/>
    <w:rPr>
      <w:rFonts w:cs="Times New Roman"/>
    </w:rPr>
  </w:style>
  <w:style w:type="character" w:styleId="Enfasigrassetto">
    <w:name w:val="Strong"/>
    <w:basedOn w:val="Carpredefinitoparagrafo"/>
    <w:uiPriority w:val="99"/>
    <w:qFormat/>
    <w:rsid w:val="00CC19F5"/>
    <w:rPr>
      <w:rFonts w:cs="Times New Roman"/>
      <w:b/>
      <w:bCs/>
    </w:rPr>
  </w:style>
  <w:style w:type="paragraph" w:styleId="Testofumetto">
    <w:name w:val="Balloon Text"/>
    <w:basedOn w:val="Normale"/>
    <w:link w:val="TestofumettoCarattere"/>
    <w:uiPriority w:val="99"/>
    <w:rsid w:val="00286F03"/>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286F03"/>
    <w:rPr>
      <w:rFonts w:ascii="Tahoma" w:hAnsi="Tahoma" w:cs="Tahoma"/>
      <w:sz w:val="16"/>
      <w:szCs w:val="16"/>
    </w:rPr>
  </w:style>
  <w:style w:type="paragraph" w:customStyle="1" w:styleId="stile1">
    <w:name w:val="stile1"/>
    <w:basedOn w:val="Normale"/>
    <w:uiPriority w:val="99"/>
    <w:rsid w:val="002237BC"/>
    <w:pPr>
      <w:spacing w:before="100" w:beforeAutospacing="1" w:after="100" w:afterAutospacing="1"/>
    </w:pPr>
  </w:style>
  <w:style w:type="paragraph" w:styleId="NormaleWeb">
    <w:name w:val="Normal (Web)"/>
    <w:basedOn w:val="Normale"/>
    <w:uiPriority w:val="99"/>
    <w:rsid w:val="002237BC"/>
    <w:pPr>
      <w:spacing w:before="100" w:beforeAutospacing="1" w:after="100" w:afterAutospacing="1"/>
    </w:pPr>
  </w:style>
  <w:style w:type="paragraph" w:styleId="Paragrafoelenco">
    <w:name w:val="List Paragraph"/>
    <w:basedOn w:val="Normale"/>
    <w:uiPriority w:val="99"/>
    <w:qFormat/>
    <w:rsid w:val="005519D6"/>
    <w:pPr>
      <w:ind w:left="720"/>
      <w:contextualSpacing/>
    </w:pPr>
  </w:style>
</w:styles>
</file>

<file path=word/webSettings.xml><?xml version="1.0" encoding="utf-8"?>
<w:webSettings xmlns:r="http://schemas.openxmlformats.org/officeDocument/2006/relationships" xmlns:w="http://schemas.openxmlformats.org/wordprocessingml/2006/main">
  <w:divs>
    <w:div w:id="15491041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atrorebis.comunicazion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rebis.info@email.i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ebis.info@email.i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1169</Words>
  <Characters>6668</Characters>
  <Application>Microsoft Office Word</Application>
  <DocSecurity>0</DocSecurity>
  <Lines>55</Lines>
  <Paragraphs>15</Paragraphs>
  <ScaleCrop>false</ScaleCrop>
  <Company>HP</Company>
  <LinksUpToDate>false</LinksUpToDate>
  <CharactersWithSpaces>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“RICERCHE IN CORSO 2009/2010”</dc:title>
  <dc:creator>user</dc:creator>
  <cp:lastModifiedBy>silvia</cp:lastModifiedBy>
  <cp:revision>3</cp:revision>
  <cp:lastPrinted>2010-01-02T13:51:00Z</cp:lastPrinted>
  <dcterms:created xsi:type="dcterms:W3CDTF">2014-09-28T12:32:00Z</dcterms:created>
  <dcterms:modified xsi:type="dcterms:W3CDTF">2014-09-28T12:40:00Z</dcterms:modified>
</cp:coreProperties>
</file>